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45FFE" w14:textId="77777777" w:rsidR="00073B4E" w:rsidRPr="00073B4E" w:rsidRDefault="00C30275" w:rsidP="00073B4E">
      <w:pPr>
        <w:jc w:val="center"/>
        <w:rPr>
          <w:rFonts w:eastAsia="Times New Roman" w:cstheme="minorHAnsi"/>
          <w:color w:val="000000"/>
          <w:sz w:val="22"/>
        </w:rPr>
      </w:pPr>
      <w:bookmarkStart w:id="0" w:name="_GoBack"/>
      <w:bookmarkEnd w:id="0"/>
      <w:r w:rsidRPr="00D1347A">
        <w:rPr>
          <w:rFonts w:eastAsia="Times New Roman" w:cstheme="minorHAnsi"/>
          <w:b/>
          <w:bCs/>
          <w:color w:val="000000"/>
          <w:szCs w:val="28"/>
        </w:rPr>
        <w:t>SEE THAT GIRL… WATCH THAT GIRL…SHE’S THE DANCING QUEEN</w:t>
      </w:r>
    </w:p>
    <w:p w14:paraId="602360D3" w14:textId="77777777" w:rsidR="00073B4E" w:rsidRPr="00073B4E" w:rsidRDefault="00073B4E" w:rsidP="00073B4E">
      <w:pPr>
        <w:jc w:val="center"/>
        <w:rPr>
          <w:rFonts w:eastAsia="Times New Roman" w:cstheme="minorHAnsi"/>
          <w:color w:val="000000"/>
          <w:sz w:val="22"/>
        </w:rPr>
      </w:pPr>
    </w:p>
    <w:p w14:paraId="4846586B" w14:textId="77777777" w:rsidR="00073B4E" w:rsidRPr="00D1347A" w:rsidRDefault="00C30275" w:rsidP="00073B4E">
      <w:pPr>
        <w:jc w:val="center"/>
        <w:rPr>
          <w:rFonts w:eastAsia="Times New Roman" w:cstheme="minorHAnsi"/>
          <w:b/>
          <w:bCs/>
          <w:color w:val="000000"/>
          <w:szCs w:val="28"/>
        </w:rPr>
      </w:pPr>
      <w:r w:rsidRPr="00D1347A">
        <w:rPr>
          <w:rFonts w:eastAsia="Times New Roman" w:cstheme="minorHAnsi"/>
          <w:b/>
          <w:bCs/>
          <w:color w:val="000000"/>
          <w:szCs w:val="28"/>
        </w:rPr>
        <w:t>CHER TO RELEASE NEW ALBUM </w:t>
      </w:r>
      <w:r w:rsidRPr="00D1347A">
        <w:rPr>
          <w:rFonts w:eastAsia="Times New Roman" w:cstheme="minorHAnsi"/>
          <w:b/>
          <w:bCs/>
          <w:i/>
          <w:color w:val="000000"/>
          <w:szCs w:val="28"/>
        </w:rPr>
        <w:t>DANCING QUEEN</w:t>
      </w:r>
      <w:r w:rsidRPr="00D1347A">
        <w:rPr>
          <w:rFonts w:eastAsia="Times New Roman" w:cstheme="minorHAnsi"/>
          <w:b/>
          <w:bCs/>
          <w:color w:val="000000"/>
          <w:szCs w:val="28"/>
        </w:rPr>
        <w:t> SEPTEMBER 28 - AVAILABLE TO PRE-ORDER TODAY, AUGUST 9</w:t>
      </w:r>
    </w:p>
    <w:p w14:paraId="4DBACB93" w14:textId="77777777" w:rsidR="00073B4E" w:rsidRPr="00073B4E" w:rsidRDefault="00073B4E" w:rsidP="00073B4E">
      <w:pPr>
        <w:jc w:val="center"/>
        <w:rPr>
          <w:rFonts w:eastAsia="Times New Roman" w:cstheme="minorHAnsi"/>
          <w:color w:val="000000"/>
          <w:sz w:val="22"/>
        </w:rPr>
      </w:pPr>
    </w:p>
    <w:p w14:paraId="1220A3EA" w14:textId="77777777" w:rsidR="00073B4E" w:rsidRPr="00073B4E" w:rsidRDefault="00C30275" w:rsidP="00073B4E">
      <w:pPr>
        <w:jc w:val="center"/>
        <w:rPr>
          <w:rFonts w:eastAsia="Times New Roman" w:cstheme="minorHAnsi"/>
          <w:color w:val="000000"/>
        </w:rPr>
      </w:pPr>
      <w:r w:rsidRPr="00D1347A">
        <w:rPr>
          <w:rFonts w:eastAsia="Times New Roman" w:cstheme="minorHAnsi"/>
          <w:b/>
          <w:bCs/>
          <w:color w:val="000000"/>
          <w:szCs w:val="28"/>
        </w:rPr>
        <w:t xml:space="preserve">LEGEND PAYS TRIBUTE TO THE MUSIC OF ABBA FOLLOWING GLOBAL MEGA-SUCCESS OF </w:t>
      </w:r>
      <w:r w:rsidRPr="00D1347A">
        <w:rPr>
          <w:rFonts w:eastAsia="Times New Roman" w:cstheme="minorHAnsi"/>
          <w:b/>
          <w:bCs/>
          <w:i/>
          <w:color w:val="000000"/>
          <w:szCs w:val="28"/>
        </w:rPr>
        <w:t>MAMMA MIA! HERE WE GO AGAIN</w:t>
      </w:r>
      <w:r w:rsidRPr="00D1347A">
        <w:rPr>
          <w:rFonts w:eastAsia="Times New Roman" w:cstheme="minorHAnsi"/>
          <w:b/>
          <w:bCs/>
          <w:color w:val="000000"/>
          <w:sz w:val="28"/>
          <w:szCs w:val="32"/>
        </w:rPr>
        <w:t> </w:t>
      </w:r>
    </w:p>
    <w:p w14:paraId="093D15DD" w14:textId="77777777" w:rsidR="00073B4E" w:rsidRPr="00073B4E" w:rsidRDefault="00073B4E" w:rsidP="00073B4E">
      <w:pPr>
        <w:rPr>
          <w:rFonts w:eastAsia="Times New Roman" w:cstheme="minorHAnsi"/>
        </w:rPr>
      </w:pPr>
    </w:p>
    <w:p w14:paraId="077C6833" w14:textId="77777777" w:rsidR="00846CE3" w:rsidRDefault="00846CE3" w:rsidP="00846CE3">
      <w:pPr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w:drawing>
          <wp:inline distT="0" distB="0" distL="0" distR="0" wp14:anchorId="48C0527F" wp14:editId="1529AC81">
            <wp:extent cx="2324100" cy="232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r_DancingQueen_12in_V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626BF" w14:textId="3138EBFF" w:rsidR="00846CE3" w:rsidRPr="00073B4E" w:rsidRDefault="00846CE3" w:rsidP="00073B4E">
      <w:pPr>
        <w:jc w:val="center"/>
        <w:rPr>
          <w:rFonts w:eastAsia="Times New Roman" w:cstheme="minorHAnsi"/>
          <w:b/>
          <w:color w:val="000000"/>
          <w:sz w:val="21"/>
        </w:rPr>
      </w:pPr>
      <w:r w:rsidRPr="00846CE3">
        <w:rPr>
          <w:rFonts w:eastAsia="Times New Roman" w:cstheme="minorHAnsi"/>
          <w:b/>
          <w:color w:val="000000"/>
          <w:sz w:val="21"/>
        </w:rPr>
        <w:t>[</w:t>
      </w:r>
      <w:hyperlink r:id="rId6" w:history="1">
        <w:r w:rsidRPr="00846CE3">
          <w:rPr>
            <w:rStyle w:val="Hyperlink"/>
            <w:rFonts w:eastAsia="Times New Roman" w:cstheme="minorHAnsi"/>
            <w:b/>
            <w:sz w:val="21"/>
          </w:rPr>
          <w:t>Click here</w:t>
        </w:r>
      </w:hyperlink>
      <w:r w:rsidRPr="00846CE3">
        <w:rPr>
          <w:rFonts w:eastAsia="Times New Roman" w:cstheme="minorHAnsi"/>
          <w:b/>
          <w:color w:val="000000"/>
          <w:sz w:val="21"/>
        </w:rPr>
        <w:t xml:space="preserve"> for Hi-Res Images]</w:t>
      </w:r>
    </w:p>
    <w:p w14:paraId="48F94C65" w14:textId="77777777" w:rsidR="00073B4E" w:rsidRPr="00073B4E" w:rsidRDefault="00073B4E" w:rsidP="00073B4E">
      <w:pPr>
        <w:rPr>
          <w:rFonts w:eastAsia="Times New Roman" w:cstheme="minorHAnsi"/>
          <w:color w:val="000000"/>
        </w:rPr>
      </w:pPr>
      <w:r w:rsidRPr="00073B4E">
        <w:rPr>
          <w:rFonts w:eastAsia="Times New Roman" w:cstheme="minorHAnsi"/>
          <w:color w:val="000000"/>
        </w:rPr>
        <w:t>                       </w:t>
      </w:r>
    </w:p>
    <w:p w14:paraId="1EF4A4D2" w14:textId="0011EE03" w:rsidR="00073B4E" w:rsidRPr="00073B4E" w:rsidRDefault="00073B4E" w:rsidP="00073B4E">
      <w:pPr>
        <w:rPr>
          <w:rFonts w:eastAsia="Times New Roman" w:cstheme="minorHAnsi"/>
          <w:color w:val="000000"/>
          <w:sz w:val="21"/>
        </w:rPr>
      </w:pPr>
      <w:r w:rsidRPr="00073B4E">
        <w:rPr>
          <w:rFonts w:eastAsia="Times New Roman" w:cstheme="minorHAnsi"/>
          <w:b/>
          <w:bCs/>
          <w:color w:val="000000"/>
          <w:sz w:val="21"/>
        </w:rPr>
        <w:t>August 9, 2018 (Los Angeles, CA) -</w:t>
      </w:r>
      <w:r w:rsidRPr="000E4B9C">
        <w:rPr>
          <w:rFonts w:eastAsia="Times New Roman" w:cstheme="minorHAnsi"/>
          <w:b/>
          <w:bCs/>
          <w:color w:val="000000"/>
          <w:sz w:val="21"/>
        </w:rPr>
        <w:t> </w:t>
      </w:r>
      <w:r w:rsidRPr="00073B4E">
        <w:rPr>
          <w:rFonts w:eastAsia="Times New Roman" w:cstheme="minorHAnsi"/>
          <w:color w:val="000000"/>
          <w:sz w:val="21"/>
        </w:rPr>
        <w:t>The one and only</w:t>
      </w:r>
      <w:r w:rsidRPr="000E4B9C">
        <w:rPr>
          <w:rFonts w:eastAsia="Times New Roman" w:cstheme="minorHAnsi"/>
          <w:color w:val="000000"/>
          <w:sz w:val="21"/>
        </w:rPr>
        <w:t> </w:t>
      </w:r>
      <w:r w:rsidRPr="00073B4E">
        <w:rPr>
          <w:rFonts w:eastAsia="Times New Roman" w:cstheme="minorHAnsi"/>
          <w:b/>
          <w:bCs/>
          <w:color w:val="000000"/>
          <w:sz w:val="21"/>
        </w:rPr>
        <w:t>Cher</w:t>
      </w:r>
      <w:r w:rsidRPr="000E4B9C">
        <w:rPr>
          <w:rFonts w:eastAsia="Times New Roman" w:cstheme="minorHAnsi"/>
          <w:color w:val="000000"/>
          <w:sz w:val="21"/>
        </w:rPr>
        <w:t> </w:t>
      </w:r>
      <w:r w:rsidRPr="00073B4E">
        <w:rPr>
          <w:rFonts w:eastAsia="Times New Roman" w:cstheme="minorHAnsi"/>
          <w:color w:val="000000"/>
          <w:sz w:val="21"/>
        </w:rPr>
        <w:t>will be releasing</w:t>
      </w:r>
      <w:r w:rsidRPr="000E4B9C">
        <w:rPr>
          <w:rFonts w:eastAsia="Times New Roman" w:cstheme="minorHAnsi"/>
          <w:color w:val="000000"/>
          <w:sz w:val="21"/>
        </w:rPr>
        <w:t> </w:t>
      </w:r>
      <w:r w:rsidRPr="00073B4E">
        <w:rPr>
          <w:rFonts w:eastAsia="Times New Roman" w:cstheme="minorHAnsi"/>
          <w:b/>
          <w:bCs/>
          <w:i/>
          <w:iCs/>
          <w:color w:val="000000"/>
          <w:sz w:val="21"/>
        </w:rPr>
        <w:t>Dancing Queen</w:t>
      </w:r>
      <w:r w:rsidRPr="000E4B9C">
        <w:rPr>
          <w:rFonts w:eastAsia="Times New Roman" w:cstheme="minorHAnsi"/>
          <w:color w:val="000000"/>
          <w:sz w:val="21"/>
        </w:rPr>
        <w:t>, a new album</w:t>
      </w:r>
      <w:r w:rsidRPr="00073B4E">
        <w:rPr>
          <w:rFonts w:eastAsia="Times New Roman" w:cstheme="minorHAnsi"/>
          <w:color w:val="000000"/>
          <w:sz w:val="21"/>
        </w:rPr>
        <w:t> of</w:t>
      </w:r>
      <w:r w:rsidRPr="000E4B9C">
        <w:rPr>
          <w:rFonts w:eastAsia="Times New Roman" w:cstheme="minorHAnsi"/>
          <w:color w:val="000000"/>
          <w:sz w:val="21"/>
        </w:rPr>
        <w:t> </w:t>
      </w:r>
      <w:r w:rsidRPr="00073B4E">
        <w:rPr>
          <w:rFonts w:eastAsia="Times New Roman" w:cstheme="minorHAnsi"/>
          <w:color w:val="000000"/>
          <w:sz w:val="21"/>
        </w:rPr>
        <w:t>all</w:t>
      </w:r>
      <w:r w:rsidRPr="000E4B9C">
        <w:rPr>
          <w:rFonts w:eastAsia="Times New Roman" w:cstheme="minorHAnsi"/>
          <w:color w:val="000000"/>
          <w:sz w:val="21"/>
        </w:rPr>
        <w:t> </w:t>
      </w:r>
      <w:r w:rsidRPr="00073B4E">
        <w:rPr>
          <w:rFonts w:eastAsia="Times New Roman" w:cstheme="minorHAnsi"/>
          <w:color w:val="000000"/>
          <w:sz w:val="21"/>
        </w:rPr>
        <w:t>A</w:t>
      </w:r>
      <w:r w:rsidR="00C30275" w:rsidRPr="000E4B9C">
        <w:rPr>
          <w:rFonts w:eastAsia="Times New Roman" w:cstheme="minorHAnsi"/>
          <w:color w:val="000000"/>
          <w:sz w:val="21"/>
        </w:rPr>
        <w:t>bba hits on September 28,</w:t>
      </w:r>
      <w:r w:rsidRPr="00073B4E">
        <w:rPr>
          <w:rFonts w:eastAsia="Times New Roman" w:cstheme="minorHAnsi"/>
          <w:color w:val="000000"/>
          <w:sz w:val="21"/>
        </w:rPr>
        <w:t xml:space="preserve"> officially announced today by Warner Bros. Records. Those who</w:t>
      </w:r>
      <w:r w:rsidRPr="000E4B9C">
        <w:rPr>
          <w:rFonts w:eastAsia="Times New Roman" w:cstheme="minorHAnsi"/>
          <w:color w:val="000000"/>
          <w:sz w:val="21"/>
        </w:rPr>
        <w:t> </w:t>
      </w:r>
      <w:hyperlink r:id="rId7" w:history="1">
        <w:r w:rsidRPr="000E4B9C">
          <w:rPr>
            <w:rStyle w:val="Hyperlink"/>
            <w:rFonts w:eastAsia="Times New Roman" w:cstheme="minorHAnsi"/>
            <w:sz w:val="21"/>
          </w:rPr>
          <w:t>pre-order</w:t>
        </w:r>
      </w:hyperlink>
      <w:r w:rsidRPr="000E4B9C">
        <w:rPr>
          <w:rFonts w:eastAsia="Times New Roman" w:cstheme="minorHAnsi"/>
          <w:color w:val="FF0000"/>
          <w:sz w:val="21"/>
        </w:rPr>
        <w:t xml:space="preserve"> </w:t>
      </w:r>
      <w:r w:rsidRPr="00073B4E">
        <w:rPr>
          <w:rFonts w:eastAsia="Times New Roman" w:cstheme="minorHAnsi"/>
          <w:color w:val="000000"/>
          <w:sz w:val="21"/>
        </w:rPr>
        <w:t>the new album will immediately receive</w:t>
      </w:r>
      <w:r w:rsidRPr="000E4B9C">
        <w:rPr>
          <w:rFonts w:eastAsia="Times New Roman" w:cstheme="minorHAnsi"/>
          <w:color w:val="000000"/>
          <w:sz w:val="21"/>
        </w:rPr>
        <w:t> </w:t>
      </w:r>
      <w:r w:rsidRPr="00073B4E">
        <w:rPr>
          <w:rFonts w:eastAsia="Times New Roman" w:cstheme="minorHAnsi"/>
          <w:b/>
          <w:bCs/>
          <w:color w:val="000000"/>
          <w:sz w:val="21"/>
        </w:rPr>
        <w:t>Cher’s</w:t>
      </w:r>
      <w:r w:rsidRPr="000E4B9C">
        <w:rPr>
          <w:rFonts w:eastAsia="Times New Roman" w:cstheme="minorHAnsi"/>
          <w:color w:val="000000"/>
          <w:sz w:val="21"/>
        </w:rPr>
        <w:t> </w:t>
      </w:r>
      <w:r w:rsidRPr="00073B4E">
        <w:rPr>
          <w:rFonts w:eastAsia="Times New Roman" w:cstheme="minorHAnsi"/>
          <w:color w:val="000000"/>
          <w:sz w:val="21"/>
        </w:rPr>
        <w:t>rendition of the song “</w:t>
      </w:r>
      <w:proofErr w:type="spellStart"/>
      <w:r w:rsidRPr="00073B4E">
        <w:rPr>
          <w:rFonts w:eastAsia="Times New Roman" w:cstheme="minorHAnsi"/>
          <w:color w:val="000000"/>
          <w:sz w:val="21"/>
        </w:rPr>
        <w:t>Gimme</w:t>
      </w:r>
      <w:proofErr w:type="spellEnd"/>
      <w:r w:rsidRPr="00073B4E">
        <w:rPr>
          <w:rFonts w:eastAsia="Times New Roman" w:cstheme="minorHAnsi"/>
          <w:color w:val="000000"/>
          <w:sz w:val="21"/>
        </w:rPr>
        <w:t xml:space="preserve">! </w:t>
      </w:r>
      <w:proofErr w:type="spellStart"/>
      <w:r w:rsidRPr="00073B4E">
        <w:rPr>
          <w:rFonts w:eastAsia="Times New Roman" w:cstheme="minorHAnsi"/>
          <w:color w:val="000000"/>
          <w:sz w:val="21"/>
        </w:rPr>
        <w:t>Gimme</w:t>
      </w:r>
      <w:proofErr w:type="spellEnd"/>
      <w:r w:rsidRPr="00073B4E">
        <w:rPr>
          <w:rFonts w:eastAsia="Times New Roman" w:cstheme="minorHAnsi"/>
          <w:color w:val="000000"/>
          <w:sz w:val="21"/>
        </w:rPr>
        <w:t xml:space="preserve">! </w:t>
      </w:r>
      <w:proofErr w:type="spellStart"/>
      <w:r w:rsidRPr="00073B4E">
        <w:rPr>
          <w:rFonts w:eastAsia="Times New Roman" w:cstheme="minorHAnsi"/>
          <w:color w:val="000000"/>
          <w:sz w:val="21"/>
        </w:rPr>
        <w:t>Gimme</w:t>
      </w:r>
      <w:proofErr w:type="spellEnd"/>
      <w:r w:rsidRPr="00073B4E">
        <w:rPr>
          <w:rFonts w:eastAsia="Times New Roman" w:cstheme="minorHAnsi"/>
          <w:color w:val="000000"/>
          <w:sz w:val="21"/>
        </w:rPr>
        <w:t xml:space="preserve">! (A Man </w:t>
      </w:r>
      <w:proofErr w:type="gramStart"/>
      <w:r w:rsidRPr="00073B4E">
        <w:rPr>
          <w:rFonts w:eastAsia="Times New Roman" w:cstheme="minorHAnsi"/>
          <w:color w:val="000000"/>
          <w:sz w:val="21"/>
        </w:rPr>
        <w:t>After</w:t>
      </w:r>
      <w:proofErr w:type="gramEnd"/>
      <w:r w:rsidRPr="00073B4E">
        <w:rPr>
          <w:rFonts w:eastAsia="Times New Roman" w:cstheme="minorHAnsi"/>
          <w:color w:val="000000"/>
          <w:sz w:val="21"/>
        </w:rPr>
        <w:t xml:space="preserve"> Midnight).” Watch the tease</w:t>
      </w:r>
      <w:r w:rsidR="00BD3DA7">
        <w:rPr>
          <w:rFonts w:eastAsia="Times New Roman" w:cstheme="minorHAnsi"/>
          <w:color w:val="000000"/>
          <w:sz w:val="21"/>
        </w:rPr>
        <w:t xml:space="preserve"> </w:t>
      </w:r>
      <w:hyperlink r:id="rId8" w:history="1">
        <w:r w:rsidR="00BD3DA7" w:rsidRPr="00BD3DA7">
          <w:rPr>
            <w:rStyle w:val="Hyperlink"/>
            <w:rFonts w:eastAsia="Times New Roman" w:cstheme="minorHAnsi"/>
            <w:sz w:val="21"/>
          </w:rPr>
          <w:t>HERE</w:t>
        </w:r>
      </w:hyperlink>
      <w:r w:rsidR="00BD3DA7">
        <w:rPr>
          <w:rFonts w:eastAsia="Times New Roman" w:cstheme="minorHAnsi"/>
          <w:color w:val="000000"/>
          <w:sz w:val="21"/>
        </w:rPr>
        <w:t>!</w:t>
      </w:r>
    </w:p>
    <w:p w14:paraId="2A63D5DF" w14:textId="77777777" w:rsidR="00073B4E" w:rsidRPr="00073B4E" w:rsidRDefault="00073B4E" w:rsidP="00073B4E">
      <w:pPr>
        <w:rPr>
          <w:rFonts w:eastAsia="Times New Roman" w:cstheme="minorHAnsi"/>
          <w:color w:val="000000"/>
          <w:sz w:val="21"/>
        </w:rPr>
      </w:pPr>
      <w:r w:rsidRPr="00073B4E">
        <w:rPr>
          <w:rFonts w:eastAsia="Times New Roman" w:cstheme="minorHAnsi"/>
          <w:color w:val="000000"/>
          <w:sz w:val="21"/>
        </w:rPr>
        <w:t> </w:t>
      </w:r>
    </w:p>
    <w:p w14:paraId="53108DB9" w14:textId="77777777" w:rsidR="00073B4E" w:rsidRPr="00073B4E" w:rsidRDefault="00073B4E" w:rsidP="00073B4E">
      <w:pPr>
        <w:rPr>
          <w:rFonts w:eastAsia="Times New Roman" w:cstheme="minorHAnsi"/>
          <w:color w:val="000000"/>
          <w:sz w:val="21"/>
        </w:rPr>
      </w:pPr>
      <w:r w:rsidRPr="00073B4E">
        <w:rPr>
          <w:rFonts w:eastAsia="Times New Roman" w:cstheme="minorHAnsi"/>
          <w:color w:val="000000"/>
          <w:sz w:val="21"/>
        </w:rPr>
        <w:t>The Oscar, Emmy and Grammy Award winning icon was inspired to record the album following her stunning performance in the recently-released mega-hit film,</w:t>
      </w:r>
      <w:r w:rsidRPr="000E4B9C">
        <w:rPr>
          <w:rFonts w:eastAsia="Times New Roman" w:cstheme="minorHAnsi"/>
          <w:color w:val="000000"/>
          <w:sz w:val="21"/>
        </w:rPr>
        <w:t> </w:t>
      </w:r>
      <w:r w:rsidRPr="00073B4E">
        <w:rPr>
          <w:rFonts w:eastAsia="Times New Roman" w:cstheme="minorHAnsi"/>
          <w:i/>
          <w:iCs/>
          <w:color w:val="000000"/>
          <w:sz w:val="21"/>
        </w:rPr>
        <w:t>Mamma Mia! Here We Go Again</w:t>
      </w:r>
      <w:r w:rsidRPr="00073B4E">
        <w:rPr>
          <w:rFonts w:eastAsia="Times New Roman" w:cstheme="minorHAnsi"/>
          <w:color w:val="000000"/>
          <w:sz w:val="21"/>
        </w:rPr>
        <w:t>.                 </w:t>
      </w:r>
      <w:r w:rsidRPr="00073B4E">
        <w:rPr>
          <w:rFonts w:eastAsia="Times New Roman" w:cstheme="minorHAnsi"/>
          <w:color w:val="000000"/>
          <w:sz w:val="21"/>
        </w:rPr>
        <w:br/>
      </w:r>
      <w:r w:rsidRPr="00073B4E">
        <w:rPr>
          <w:rFonts w:eastAsia="Times New Roman" w:cstheme="minorHAnsi"/>
          <w:color w:val="000000"/>
          <w:sz w:val="21"/>
        </w:rPr>
        <w:br/>
        <w:t>Commented</w:t>
      </w:r>
      <w:r w:rsidRPr="000E4B9C">
        <w:rPr>
          <w:rFonts w:eastAsia="Times New Roman" w:cstheme="minorHAnsi"/>
          <w:color w:val="000000"/>
          <w:sz w:val="21"/>
        </w:rPr>
        <w:t> </w:t>
      </w:r>
      <w:r w:rsidRPr="00073B4E">
        <w:rPr>
          <w:rFonts w:eastAsia="Times New Roman" w:cstheme="minorHAnsi"/>
          <w:b/>
          <w:bCs/>
          <w:color w:val="000000"/>
          <w:sz w:val="21"/>
        </w:rPr>
        <w:t>Cher</w:t>
      </w:r>
      <w:r w:rsidRPr="00073B4E">
        <w:rPr>
          <w:rFonts w:eastAsia="Times New Roman" w:cstheme="minorHAnsi"/>
          <w:color w:val="000000"/>
          <w:sz w:val="21"/>
        </w:rPr>
        <w:t>: "I've always liked Abba and saw the original</w:t>
      </w:r>
      <w:r w:rsidRPr="000E4B9C">
        <w:rPr>
          <w:rFonts w:eastAsia="Times New Roman" w:cstheme="minorHAnsi"/>
          <w:color w:val="000000"/>
          <w:sz w:val="21"/>
        </w:rPr>
        <w:t> </w:t>
      </w:r>
      <w:r w:rsidRPr="00073B4E">
        <w:rPr>
          <w:rFonts w:eastAsia="Times New Roman" w:cstheme="minorHAnsi"/>
          <w:i/>
          <w:iCs/>
          <w:color w:val="000000"/>
          <w:sz w:val="21"/>
        </w:rPr>
        <w:t>Mamma Mia</w:t>
      </w:r>
      <w:r w:rsidRPr="000E4B9C">
        <w:rPr>
          <w:rFonts w:eastAsia="Times New Roman" w:cstheme="minorHAnsi"/>
          <w:color w:val="000000"/>
          <w:sz w:val="21"/>
        </w:rPr>
        <w:t> </w:t>
      </w:r>
      <w:r w:rsidRPr="00073B4E">
        <w:rPr>
          <w:rFonts w:eastAsia="Times New Roman" w:cstheme="minorHAnsi"/>
          <w:color w:val="000000"/>
          <w:sz w:val="21"/>
        </w:rPr>
        <w:t>musical on Broadway three times. After filming</w:t>
      </w:r>
      <w:r w:rsidRPr="000E4B9C">
        <w:rPr>
          <w:rFonts w:eastAsia="Times New Roman" w:cstheme="minorHAnsi"/>
          <w:color w:val="000000"/>
          <w:sz w:val="21"/>
        </w:rPr>
        <w:t> </w:t>
      </w:r>
      <w:r w:rsidRPr="00073B4E">
        <w:rPr>
          <w:rFonts w:eastAsia="Times New Roman" w:cstheme="minorHAnsi"/>
          <w:i/>
          <w:iCs/>
          <w:color w:val="000000"/>
          <w:sz w:val="21"/>
        </w:rPr>
        <w:t>Mamma Mia! Here We Go Again,</w:t>
      </w:r>
      <w:r w:rsidRPr="00073B4E">
        <w:rPr>
          <w:rFonts w:eastAsia="Times New Roman" w:cstheme="minorHAnsi"/>
          <w:color w:val="000000"/>
          <w:sz w:val="21"/>
        </w:rPr>
        <w:t xml:space="preserve"> I was reminded again of what great and timeless songs they wrote and started thinking 'why not </w:t>
      </w:r>
      <w:proofErr w:type="gramStart"/>
      <w:r w:rsidRPr="00073B4E">
        <w:rPr>
          <w:rFonts w:eastAsia="Times New Roman" w:cstheme="minorHAnsi"/>
          <w:color w:val="000000"/>
          <w:sz w:val="21"/>
        </w:rPr>
        <w:t>do an album</w:t>
      </w:r>
      <w:proofErr w:type="gramEnd"/>
      <w:r w:rsidRPr="00073B4E">
        <w:rPr>
          <w:rFonts w:eastAsia="Times New Roman" w:cstheme="minorHAnsi"/>
          <w:color w:val="000000"/>
          <w:sz w:val="21"/>
        </w:rPr>
        <w:t xml:space="preserve"> of their music?' The songs were harder to sing than I imagined but I'm so happy with how</w:t>
      </w:r>
      <w:r w:rsidRPr="000E4B9C">
        <w:rPr>
          <w:rFonts w:eastAsia="Times New Roman" w:cstheme="minorHAnsi"/>
          <w:color w:val="000000"/>
          <w:sz w:val="21"/>
        </w:rPr>
        <w:t> </w:t>
      </w:r>
      <w:r w:rsidRPr="00073B4E">
        <w:rPr>
          <w:rFonts w:eastAsia="Times New Roman" w:cstheme="minorHAnsi"/>
          <w:color w:val="000000"/>
          <w:sz w:val="21"/>
        </w:rPr>
        <w:t>the music</w:t>
      </w:r>
      <w:r w:rsidRPr="000E4B9C">
        <w:rPr>
          <w:rFonts w:eastAsia="Times New Roman" w:cstheme="minorHAnsi"/>
          <w:color w:val="000000"/>
          <w:sz w:val="21"/>
        </w:rPr>
        <w:t> </w:t>
      </w:r>
      <w:r w:rsidRPr="00073B4E">
        <w:rPr>
          <w:rFonts w:eastAsia="Times New Roman" w:cstheme="minorHAnsi"/>
          <w:color w:val="000000"/>
          <w:sz w:val="21"/>
        </w:rPr>
        <w:t>came out. I'm really excited for people to hear it. It's a perfect time.”         </w:t>
      </w:r>
    </w:p>
    <w:p w14:paraId="3D19D783" w14:textId="77777777" w:rsidR="00073B4E" w:rsidRPr="00073B4E" w:rsidRDefault="00073B4E" w:rsidP="00073B4E">
      <w:pPr>
        <w:rPr>
          <w:rFonts w:eastAsia="Times New Roman" w:cstheme="minorHAnsi"/>
          <w:color w:val="000000"/>
          <w:sz w:val="21"/>
        </w:rPr>
      </w:pPr>
      <w:r w:rsidRPr="00073B4E">
        <w:rPr>
          <w:rFonts w:eastAsia="Times New Roman" w:cstheme="minorHAnsi"/>
          <w:color w:val="000000"/>
          <w:sz w:val="21"/>
        </w:rPr>
        <w:br/>
      </w:r>
      <w:r w:rsidRPr="00073B4E">
        <w:rPr>
          <w:rFonts w:eastAsia="Times New Roman" w:cstheme="minorHAnsi"/>
          <w:b/>
          <w:i/>
          <w:iCs/>
          <w:color w:val="000000"/>
          <w:sz w:val="21"/>
        </w:rPr>
        <w:t>Dancing Queen</w:t>
      </w:r>
      <w:r w:rsidRPr="000E4B9C">
        <w:rPr>
          <w:rFonts w:eastAsia="Times New Roman" w:cstheme="minorHAnsi"/>
          <w:color w:val="000000"/>
          <w:sz w:val="21"/>
        </w:rPr>
        <w:t> </w:t>
      </w:r>
      <w:r w:rsidRPr="00073B4E">
        <w:rPr>
          <w:rFonts w:eastAsia="Times New Roman" w:cstheme="minorHAnsi"/>
          <w:color w:val="000000"/>
          <w:sz w:val="21"/>
        </w:rPr>
        <w:t>was recorded and produced in London and Los Angeles with</w:t>
      </w:r>
      <w:r w:rsidRPr="000E4B9C">
        <w:rPr>
          <w:rFonts w:eastAsia="Times New Roman" w:cstheme="minorHAnsi"/>
          <w:color w:val="000000"/>
          <w:sz w:val="21"/>
        </w:rPr>
        <w:t> </w:t>
      </w:r>
      <w:r w:rsidRPr="00073B4E">
        <w:rPr>
          <w:rFonts w:eastAsia="Times New Roman" w:cstheme="minorHAnsi"/>
          <w:color w:val="000000"/>
          <w:sz w:val="21"/>
        </w:rPr>
        <w:t>Cher’s</w:t>
      </w:r>
      <w:r w:rsidRPr="000E4B9C">
        <w:rPr>
          <w:rFonts w:eastAsia="Times New Roman" w:cstheme="minorHAnsi"/>
          <w:color w:val="000000"/>
          <w:sz w:val="21"/>
        </w:rPr>
        <w:t xml:space="preserve"> </w:t>
      </w:r>
      <w:r w:rsidRPr="00073B4E">
        <w:rPr>
          <w:rFonts w:eastAsia="Times New Roman" w:cstheme="minorHAnsi"/>
          <w:color w:val="000000"/>
          <w:sz w:val="21"/>
        </w:rPr>
        <w:t>longtime collaborator Mark Taylor, who previously produced</w:t>
      </w:r>
      <w:r w:rsidRPr="000E4B9C">
        <w:rPr>
          <w:rFonts w:eastAsia="Times New Roman" w:cstheme="minorHAnsi"/>
          <w:color w:val="000000"/>
          <w:sz w:val="21"/>
        </w:rPr>
        <w:t> </w:t>
      </w:r>
      <w:r w:rsidRPr="00073B4E">
        <w:rPr>
          <w:rFonts w:eastAsia="Times New Roman" w:cstheme="minorHAnsi"/>
          <w:b/>
          <w:bCs/>
          <w:color w:val="000000"/>
          <w:sz w:val="21"/>
        </w:rPr>
        <w:t>Cher's</w:t>
      </w:r>
      <w:r w:rsidRPr="000E4B9C">
        <w:rPr>
          <w:rFonts w:eastAsia="Times New Roman" w:cstheme="minorHAnsi"/>
          <w:color w:val="000000"/>
          <w:sz w:val="21"/>
        </w:rPr>
        <w:t> </w:t>
      </w:r>
      <w:r w:rsidRPr="00073B4E">
        <w:rPr>
          <w:rFonts w:eastAsia="Times New Roman" w:cstheme="minorHAnsi"/>
          <w:color w:val="000000"/>
          <w:sz w:val="21"/>
        </w:rPr>
        <w:t>global smash “Believe” which was number one in over 50 countries.                               </w:t>
      </w:r>
    </w:p>
    <w:p w14:paraId="236D863F" w14:textId="77777777" w:rsidR="00073B4E" w:rsidRPr="00073B4E" w:rsidRDefault="00073B4E" w:rsidP="00073B4E">
      <w:pPr>
        <w:rPr>
          <w:rFonts w:eastAsia="Times New Roman" w:cstheme="minorHAnsi"/>
          <w:color w:val="000000"/>
          <w:sz w:val="21"/>
        </w:rPr>
      </w:pPr>
      <w:r w:rsidRPr="00073B4E">
        <w:rPr>
          <w:rFonts w:eastAsia="Times New Roman" w:cstheme="minorHAnsi"/>
          <w:color w:val="000000"/>
          <w:sz w:val="21"/>
        </w:rPr>
        <w:t> </w:t>
      </w:r>
    </w:p>
    <w:p w14:paraId="3BC3E791" w14:textId="77777777" w:rsidR="00D1347A" w:rsidRDefault="00073B4E" w:rsidP="00073B4E">
      <w:pPr>
        <w:rPr>
          <w:rFonts w:eastAsia="Times New Roman" w:cstheme="minorHAnsi"/>
          <w:b/>
          <w:bCs/>
          <w:color w:val="000000"/>
          <w:sz w:val="21"/>
        </w:rPr>
      </w:pPr>
      <w:r w:rsidRPr="00073B4E">
        <w:rPr>
          <w:rFonts w:eastAsia="Times New Roman" w:cstheme="minorHAnsi"/>
          <w:color w:val="000000"/>
          <w:sz w:val="21"/>
        </w:rPr>
        <w:t>The track listing for</w:t>
      </w:r>
      <w:r w:rsidRPr="000E4B9C">
        <w:rPr>
          <w:rFonts w:eastAsia="Times New Roman" w:cstheme="minorHAnsi"/>
          <w:color w:val="000000"/>
          <w:sz w:val="21"/>
        </w:rPr>
        <w:t> </w:t>
      </w:r>
      <w:r w:rsidRPr="00073B4E">
        <w:rPr>
          <w:rFonts w:eastAsia="Times New Roman" w:cstheme="minorHAnsi"/>
          <w:b/>
          <w:bCs/>
          <w:i/>
          <w:iCs/>
          <w:color w:val="000000"/>
          <w:sz w:val="21"/>
        </w:rPr>
        <w:t>Dancing Queen</w:t>
      </w:r>
      <w:r w:rsidRPr="000E4B9C">
        <w:rPr>
          <w:rFonts w:eastAsia="Times New Roman" w:cstheme="minorHAnsi"/>
          <w:i/>
          <w:iCs/>
          <w:color w:val="000000"/>
          <w:sz w:val="21"/>
        </w:rPr>
        <w:t> </w:t>
      </w:r>
      <w:r w:rsidRPr="00073B4E">
        <w:rPr>
          <w:rFonts w:eastAsia="Times New Roman" w:cstheme="minorHAnsi"/>
          <w:i/>
          <w:iCs/>
          <w:color w:val="000000"/>
          <w:sz w:val="21"/>
        </w:rPr>
        <w:t>previously</w:t>
      </w:r>
      <w:r w:rsidRPr="000E4B9C">
        <w:rPr>
          <w:rFonts w:eastAsia="Times New Roman" w:cstheme="minorHAnsi"/>
          <w:color w:val="000000"/>
          <w:sz w:val="21"/>
        </w:rPr>
        <w:t> </w:t>
      </w:r>
      <w:r w:rsidRPr="00073B4E">
        <w:rPr>
          <w:rFonts w:eastAsia="Times New Roman" w:cstheme="minorHAnsi"/>
          <w:color w:val="000000"/>
          <w:sz w:val="21"/>
        </w:rPr>
        <w:t>announced on</w:t>
      </w:r>
      <w:r w:rsidRPr="000E4B9C">
        <w:rPr>
          <w:rFonts w:eastAsia="Times New Roman" w:cstheme="minorHAnsi"/>
          <w:color w:val="000000"/>
          <w:sz w:val="21"/>
        </w:rPr>
        <w:t> </w:t>
      </w:r>
      <w:r w:rsidRPr="00073B4E">
        <w:rPr>
          <w:rFonts w:eastAsia="Times New Roman" w:cstheme="minorHAnsi"/>
          <w:b/>
          <w:bCs/>
          <w:color w:val="000000"/>
          <w:sz w:val="21"/>
        </w:rPr>
        <w:t>Cher's</w:t>
      </w:r>
      <w:r w:rsidRPr="000E4B9C">
        <w:rPr>
          <w:rFonts w:eastAsia="Times New Roman" w:cstheme="minorHAnsi"/>
          <w:color w:val="000000"/>
          <w:sz w:val="21"/>
        </w:rPr>
        <w:t> </w:t>
      </w:r>
      <w:r w:rsidRPr="00073B4E">
        <w:rPr>
          <w:rFonts w:eastAsia="Times New Roman" w:cstheme="minorHAnsi"/>
          <w:color w:val="000000"/>
          <w:sz w:val="21"/>
        </w:rPr>
        <w:t>twitter is</w:t>
      </w:r>
      <w:r w:rsidRPr="000E4B9C">
        <w:rPr>
          <w:rFonts w:eastAsia="Times New Roman" w:cstheme="minorHAnsi"/>
          <w:color w:val="000000"/>
          <w:sz w:val="21"/>
        </w:rPr>
        <w:t> </w:t>
      </w:r>
      <w:r w:rsidRPr="00073B4E">
        <w:rPr>
          <w:rFonts w:eastAsia="Times New Roman" w:cstheme="minorHAnsi"/>
          <w:color w:val="000000"/>
          <w:sz w:val="21"/>
        </w:rPr>
        <w:t>listed</w:t>
      </w:r>
      <w:r w:rsidRPr="000E4B9C">
        <w:rPr>
          <w:rFonts w:eastAsia="Times New Roman" w:cstheme="minorHAnsi"/>
          <w:color w:val="000000"/>
          <w:sz w:val="21"/>
        </w:rPr>
        <w:t xml:space="preserve"> </w:t>
      </w:r>
      <w:r w:rsidRPr="00073B4E">
        <w:rPr>
          <w:rFonts w:eastAsia="Times New Roman" w:cstheme="minorHAnsi"/>
          <w:color w:val="000000"/>
          <w:sz w:val="21"/>
        </w:rPr>
        <w:t>below.</w:t>
      </w:r>
      <w:r w:rsidRPr="000E4B9C">
        <w:rPr>
          <w:rFonts w:eastAsia="Times New Roman" w:cstheme="minorHAnsi"/>
          <w:color w:val="000000"/>
          <w:sz w:val="21"/>
        </w:rPr>
        <w:t> </w:t>
      </w:r>
      <w:r w:rsidRPr="00073B4E">
        <w:rPr>
          <w:rFonts w:eastAsia="Times New Roman" w:cstheme="minorHAnsi"/>
          <w:color w:val="000000"/>
          <w:sz w:val="21"/>
        </w:rPr>
        <w:br/>
      </w:r>
      <w:r w:rsidRPr="00073B4E">
        <w:rPr>
          <w:rFonts w:eastAsia="Times New Roman" w:cstheme="minorHAnsi"/>
          <w:color w:val="000000"/>
          <w:sz w:val="21"/>
        </w:rPr>
        <w:br/>
      </w:r>
      <w:r w:rsidRPr="00073B4E">
        <w:rPr>
          <w:rFonts w:eastAsia="Times New Roman" w:cstheme="minorHAnsi"/>
          <w:b/>
          <w:bCs/>
          <w:color w:val="000000"/>
          <w:sz w:val="21"/>
        </w:rPr>
        <w:t>Cher</w:t>
      </w:r>
      <w:r w:rsidRPr="000E4B9C">
        <w:rPr>
          <w:rFonts w:eastAsia="Times New Roman" w:cstheme="minorHAnsi"/>
          <w:color w:val="000000"/>
          <w:sz w:val="21"/>
        </w:rPr>
        <w:t> </w:t>
      </w:r>
      <w:r w:rsidRPr="00073B4E">
        <w:rPr>
          <w:rFonts w:eastAsia="Times New Roman" w:cstheme="minorHAnsi"/>
          <w:color w:val="000000"/>
          <w:sz w:val="21"/>
        </w:rPr>
        <w:t>is scheduled to be awarded a Kennedy Center Honor on December 2</w:t>
      </w:r>
      <w:r w:rsidRPr="00073B4E">
        <w:rPr>
          <w:rFonts w:eastAsia="Times New Roman" w:cstheme="minorHAnsi"/>
          <w:color w:val="000000"/>
          <w:sz w:val="21"/>
          <w:vertAlign w:val="superscript"/>
        </w:rPr>
        <w:t>nd</w:t>
      </w:r>
      <w:r w:rsidRPr="000E4B9C">
        <w:rPr>
          <w:rFonts w:eastAsia="Times New Roman" w:cstheme="minorHAnsi"/>
          <w:color w:val="000000"/>
          <w:sz w:val="21"/>
        </w:rPr>
        <w:t> </w:t>
      </w:r>
      <w:r w:rsidRPr="00073B4E">
        <w:rPr>
          <w:rFonts w:eastAsia="Times New Roman" w:cstheme="minorHAnsi"/>
          <w:color w:val="000000"/>
          <w:sz w:val="21"/>
        </w:rPr>
        <w:t>in Washington DC.</w:t>
      </w:r>
      <w:r w:rsidRPr="000E4B9C">
        <w:rPr>
          <w:rFonts w:eastAsia="Times New Roman" w:cstheme="minorHAnsi"/>
          <w:color w:val="000000"/>
          <w:sz w:val="21"/>
        </w:rPr>
        <w:t> </w:t>
      </w:r>
      <w:r w:rsidRPr="00073B4E">
        <w:rPr>
          <w:rFonts w:eastAsia="Times New Roman" w:cstheme="minorHAnsi"/>
          <w:color w:val="000000"/>
          <w:sz w:val="21"/>
        </w:rPr>
        <w:t> She is</w:t>
      </w:r>
      <w:r w:rsidRPr="000E4B9C">
        <w:rPr>
          <w:rFonts w:eastAsia="Times New Roman" w:cstheme="minorHAnsi"/>
          <w:color w:val="000000"/>
          <w:sz w:val="21"/>
        </w:rPr>
        <w:t> </w:t>
      </w:r>
      <w:r w:rsidRPr="00073B4E">
        <w:rPr>
          <w:rFonts w:eastAsia="Times New Roman" w:cstheme="minorHAnsi"/>
          <w:color w:val="000000"/>
          <w:sz w:val="21"/>
        </w:rPr>
        <w:t>a</w:t>
      </w:r>
      <w:r w:rsidRPr="000E4B9C">
        <w:rPr>
          <w:rFonts w:eastAsia="Times New Roman" w:cstheme="minorHAnsi"/>
          <w:color w:val="000000"/>
          <w:sz w:val="21"/>
        </w:rPr>
        <w:t> </w:t>
      </w:r>
      <w:r w:rsidRPr="00073B4E">
        <w:rPr>
          <w:rFonts w:eastAsia="Times New Roman" w:cstheme="minorHAnsi"/>
          <w:color w:val="000000"/>
          <w:sz w:val="21"/>
        </w:rPr>
        <w:t>co-producer of the</w:t>
      </w:r>
      <w:r w:rsidRPr="000E4B9C">
        <w:rPr>
          <w:rFonts w:eastAsia="Times New Roman" w:cstheme="minorHAnsi"/>
          <w:color w:val="000000"/>
          <w:sz w:val="21"/>
        </w:rPr>
        <w:t> </w:t>
      </w:r>
      <w:proofErr w:type="spellStart"/>
      <w:r w:rsidRPr="00073B4E">
        <w:rPr>
          <w:rFonts w:eastAsia="Times New Roman" w:cstheme="minorHAnsi"/>
          <w:i/>
          <w:iCs/>
          <w:color w:val="000000"/>
          <w:sz w:val="21"/>
        </w:rPr>
        <w:t>The</w:t>
      </w:r>
      <w:proofErr w:type="spellEnd"/>
      <w:r w:rsidRPr="00073B4E">
        <w:rPr>
          <w:rFonts w:eastAsia="Times New Roman" w:cstheme="minorHAnsi"/>
          <w:i/>
          <w:iCs/>
          <w:color w:val="000000"/>
          <w:sz w:val="21"/>
        </w:rPr>
        <w:t xml:space="preserve"> Cher Show, </w:t>
      </w:r>
      <w:r w:rsidRPr="00073B4E">
        <w:rPr>
          <w:rFonts w:eastAsia="Times New Roman" w:cstheme="minorHAnsi"/>
          <w:color w:val="000000"/>
          <w:sz w:val="21"/>
        </w:rPr>
        <w:t>the upcoming Broadway musical opening on December</w:t>
      </w:r>
      <w:r w:rsidRPr="000E4B9C">
        <w:rPr>
          <w:rFonts w:eastAsia="Times New Roman" w:cstheme="minorHAnsi"/>
          <w:sz w:val="21"/>
        </w:rPr>
        <w:t> </w:t>
      </w:r>
      <w:r w:rsidRPr="00073B4E">
        <w:rPr>
          <w:rFonts w:eastAsia="Times New Roman" w:cstheme="minorHAnsi"/>
          <w:color w:val="000000"/>
          <w:sz w:val="21"/>
        </w:rPr>
        <w:t>3rd and will be touring Australia and New Zealand in September.  She is currently performing a residency at MGM Resorts.</w:t>
      </w:r>
      <w:r w:rsidRPr="000E4B9C">
        <w:rPr>
          <w:rFonts w:eastAsia="Times New Roman" w:cstheme="minorHAnsi"/>
          <w:color w:val="000000"/>
          <w:sz w:val="21"/>
        </w:rPr>
        <w:t xml:space="preserve"> Get tickets </w:t>
      </w:r>
      <w:hyperlink r:id="rId9" w:history="1">
        <w:r w:rsidRPr="000E4B9C">
          <w:rPr>
            <w:rStyle w:val="Hyperlink"/>
            <w:rFonts w:eastAsia="Times New Roman" w:cstheme="minorHAnsi"/>
            <w:sz w:val="21"/>
          </w:rPr>
          <w:t>HERE</w:t>
        </w:r>
      </w:hyperlink>
      <w:r w:rsidR="00D1347A">
        <w:rPr>
          <w:rFonts w:eastAsia="Times New Roman" w:cstheme="minorHAnsi"/>
          <w:color w:val="000000"/>
          <w:sz w:val="21"/>
        </w:rPr>
        <w:t>!</w:t>
      </w:r>
    </w:p>
    <w:p w14:paraId="659786DB" w14:textId="77777777" w:rsidR="00073B4E" w:rsidRPr="00073B4E" w:rsidRDefault="00073B4E" w:rsidP="00073B4E">
      <w:pPr>
        <w:rPr>
          <w:rFonts w:eastAsia="Times New Roman" w:cstheme="minorHAnsi"/>
          <w:b/>
          <w:bCs/>
          <w:color w:val="000000"/>
          <w:sz w:val="21"/>
        </w:rPr>
      </w:pPr>
      <w:r w:rsidRPr="00073B4E">
        <w:rPr>
          <w:rFonts w:eastAsia="Times New Roman" w:cstheme="minorHAnsi"/>
          <w:b/>
          <w:bCs/>
          <w:i/>
          <w:iCs/>
          <w:color w:val="000000"/>
          <w:sz w:val="22"/>
          <w:szCs w:val="28"/>
        </w:rPr>
        <w:lastRenderedPageBreak/>
        <w:t>Dancing Queen</w:t>
      </w:r>
      <w:r w:rsidRPr="000E4B9C">
        <w:rPr>
          <w:rFonts w:eastAsia="Times New Roman" w:cstheme="minorHAnsi"/>
          <w:b/>
          <w:bCs/>
          <w:color w:val="000000"/>
          <w:sz w:val="22"/>
          <w:szCs w:val="28"/>
        </w:rPr>
        <w:t> </w:t>
      </w:r>
      <w:proofErr w:type="spellStart"/>
      <w:r w:rsidRPr="00073B4E">
        <w:rPr>
          <w:rFonts w:eastAsia="Times New Roman" w:cstheme="minorHAnsi"/>
          <w:b/>
          <w:bCs/>
          <w:color w:val="000000"/>
          <w:sz w:val="22"/>
          <w:szCs w:val="28"/>
        </w:rPr>
        <w:t>Tracklisting</w:t>
      </w:r>
      <w:proofErr w:type="spellEnd"/>
    </w:p>
    <w:p w14:paraId="011D6FF5" w14:textId="77777777" w:rsidR="00073B4E" w:rsidRPr="00073B4E" w:rsidRDefault="00073B4E" w:rsidP="00073B4E">
      <w:pPr>
        <w:rPr>
          <w:rFonts w:eastAsia="Times New Roman" w:cstheme="minorHAnsi"/>
          <w:color w:val="000000"/>
          <w:sz w:val="21"/>
        </w:rPr>
      </w:pPr>
      <w:r w:rsidRPr="00073B4E">
        <w:rPr>
          <w:rFonts w:eastAsia="Times New Roman" w:cstheme="minorHAnsi"/>
          <w:color w:val="000000"/>
          <w:sz w:val="21"/>
        </w:rPr>
        <w:t>1. Dancing Queen</w:t>
      </w:r>
    </w:p>
    <w:p w14:paraId="615CA8CC" w14:textId="77777777" w:rsidR="00073B4E" w:rsidRPr="00073B4E" w:rsidRDefault="00073B4E" w:rsidP="00073B4E">
      <w:pPr>
        <w:rPr>
          <w:rFonts w:eastAsia="Times New Roman" w:cstheme="minorHAnsi"/>
          <w:color w:val="000000"/>
          <w:sz w:val="21"/>
        </w:rPr>
      </w:pPr>
      <w:r w:rsidRPr="00073B4E">
        <w:rPr>
          <w:rFonts w:eastAsia="Times New Roman" w:cstheme="minorHAnsi"/>
          <w:color w:val="000000"/>
          <w:sz w:val="21"/>
        </w:rPr>
        <w:t xml:space="preserve">2. </w:t>
      </w:r>
      <w:proofErr w:type="spellStart"/>
      <w:r w:rsidRPr="00073B4E">
        <w:rPr>
          <w:rFonts w:eastAsia="Times New Roman" w:cstheme="minorHAnsi"/>
          <w:color w:val="000000"/>
          <w:sz w:val="21"/>
        </w:rPr>
        <w:t>Gimme</w:t>
      </w:r>
      <w:proofErr w:type="spellEnd"/>
      <w:r w:rsidRPr="00073B4E">
        <w:rPr>
          <w:rFonts w:eastAsia="Times New Roman" w:cstheme="minorHAnsi"/>
          <w:color w:val="000000"/>
          <w:sz w:val="21"/>
        </w:rPr>
        <w:t xml:space="preserve">! </w:t>
      </w:r>
      <w:proofErr w:type="spellStart"/>
      <w:r w:rsidRPr="00073B4E">
        <w:rPr>
          <w:rFonts w:eastAsia="Times New Roman" w:cstheme="minorHAnsi"/>
          <w:color w:val="000000"/>
          <w:sz w:val="21"/>
        </w:rPr>
        <w:t>Gimme</w:t>
      </w:r>
      <w:proofErr w:type="spellEnd"/>
      <w:r w:rsidRPr="00073B4E">
        <w:rPr>
          <w:rFonts w:eastAsia="Times New Roman" w:cstheme="minorHAnsi"/>
          <w:color w:val="000000"/>
          <w:sz w:val="21"/>
        </w:rPr>
        <w:t xml:space="preserve">! </w:t>
      </w:r>
      <w:proofErr w:type="spellStart"/>
      <w:r w:rsidRPr="00073B4E">
        <w:rPr>
          <w:rFonts w:eastAsia="Times New Roman" w:cstheme="minorHAnsi"/>
          <w:color w:val="000000"/>
          <w:sz w:val="21"/>
        </w:rPr>
        <w:t>Gimme</w:t>
      </w:r>
      <w:proofErr w:type="spellEnd"/>
      <w:r w:rsidRPr="00073B4E">
        <w:rPr>
          <w:rFonts w:eastAsia="Times New Roman" w:cstheme="minorHAnsi"/>
          <w:color w:val="000000"/>
          <w:sz w:val="21"/>
        </w:rPr>
        <w:t xml:space="preserve">! (A Man </w:t>
      </w:r>
      <w:proofErr w:type="gramStart"/>
      <w:r w:rsidRPr="00073B4E">
        <w:rPr>
          <w:rFonts w:eastAsia="Times New Roman" w:cstheme="minorHAnsi"/>
          <w:color w:val="000000"/>
          <w:sz w:val="21"/>
        </w:rPr>
        <w:t>After</w:t>
      </w:r>
      <w:proofErr w:type="gramEnd"/>
      <w:r w:rsidRPr="00073B4E">
        <w:rPr>
          <w:rFonts w:eastAsia="Times New Roman" w:cstheme="minorHAnsi"/>
          <w:color w:val="000000"/>
          <w:sz w:val="21"/>
        </w:rPr>
        <w:t xml:space="preserve"> Midnight)</w:t>
      </w:r>
    </w:p>
    <w:p w14:paraId="3AC48D0D" w14:textId="77777777" w:rsidR="00073B4E" w:rsidRPr="00073B4E" w:rsidRDefault="00073B4E" w:rsidP="00073B4E">
      <w:pPr>
        <w:rPr>
          <w:rFonts w:eastAsia="Times New Roman" w:cstheme="minorHAnsi"/>
          <w:color w:val="000000"/>
          <w:sz w:val="21"/>
        </w:rPr>
      </w:pPr>
      <w:r w:rsidRPr="00073B4E">
        <w:rPr>
          <w:rFonts w:eastAsia="Times New Roman" w:cstheme="minorHAnsi"/>
          <w:color w:val="000000"/>
          <w:sz w:val="21"/>
        </w:rPr>
        <w:t>3. The Name Of The Game</w:t>
      </w:r>
    </w:p>
    <w:p w14:paraId="21640317" w14:textId="77777777" w:rsidR="00073B4E" w:rsidRPr="00073B4E" w:rsidRDefault="00073B4E" w:rsidP="00073B4E">
      <w:pPr>
        <w:rPr>
          <w:rFonts w:eastAsia="Times New Roman" w:cstheme="minorHAnsi"/>
          <w:color w:val="000000"/>
          <w:sz w:val="21"/>
        </w:rPr>
      </w:pPr>
      <w:r w:rsidRPr="00073B4E">
        <w:rPr>
          <w:rFonts w:eastAsia="Times New Roman" w:cstheme="minorHAnsi"/>
          <w:color w:val="000000"/>
          <w:sz w:val="21"/>
        </w:rPr>
        <w:t>4. SOS</w:t>
      </w:r>
    </w:p>
    <w:p w14:paraId="14D75B41" w14:textId="77777777" w:rsidR="00073B4E" w:rsidRPr="00073B4E" w:rsidRDefault="00073B4E" w:rsidP="00073B4E">
      <w:pPr>
        <w:rPr>
          <w:rFonts w:eastAsia="Times New Roman" w:cstheme="minorHAnsi"/>
          <w:color w:val="000000"/>
          <w:sz w:val="21"/>
        </w:rPr>
      </w:pPr>
      <w:r w:rsidRPr="00073B4E">
        <w:rPr>
          <w:rFonts w:eastAsia="Times New Roman" w:cstheme="minorHAnsi"/>
          <w:color w:val="000000"/>
          <w:sz w:val="21"/>
        </w:rPr>
        <w:t>5. Waterloo</w:t>
      </w:r>
    </w:p>
    <w:p w14:paraId="24D4948C" w14:textId="77777777" w:rsidR="00073B4E" w:rsidRPr="00073B4E" w:rsidRDefault="00073B4E" w:rsidP="00073B4E">
      <w:pPr>
        <w:rPr>
          <w:rFonts w:eastAsia="Times New Roman" w:cstheme="minorHAnsi"/>
          <w:color w:val="000000"/>
          <w:sz w:val="21"/>
        </w:rPr>
      </w:pPr>
      <w:r w:rsidRPr="00073B4E">
        <w:rPr>
          <w:rFonts w:eastAsia="Times New Roman" w:cstheme="minorHAnsi"/>
          <w:color w:val="000000"/>
          <w:sz w:val="21"/>
        </w:rPr>
        <w:t>6. Mamma Mia</w:t>
      </w:r>
    </w:p>
    <w:p w14:paraId="0A5380BA" w14:textId="77777777" w:rsidR="00073B4E" w:rsidRPr="00073B4E" w:rsidRDefault="00073B4E" w:rsidP="00073B4E">
      <w:pPr>
        <w:rPr>
          <w:rFonts w:eastAsia="Times New Roman" w:cstheme="minorHAnsi"/>
          <w:color w:val="000000"/>
          <w:sz w:val="21"/>
        </w:rPr>
      </w:pPr>
      <w:r w:rsidRPr="00073B4E">
        <w:rPr>
          <w:rFonts w:eastAsia="Times New Roman" w:cstheme="minorHAnsi"/>
          <w:color w:val="000000"/>
          <w:sz w:val="21"/>
        </w:rPr>
        <w:t xml:space="preserve">7. </w:t>
      </w:r>
      <w:proofErr w:type="spellStart"/>
      <w:r w:rsidRPr="00073B4E">
        <w:rPr>
          <w:rFonts w:eastAsia="Times New Roman" w:cstheme="minorHAnsi"/>
          <w:color w:val="000000"/>
          <w:sz w:val="21"/>
        </w:rPr>
        <w:t>Chiquitita</w:t>
      </w:r>
      <w:proofErr w:type="spellEnd"/>
    </w:p>
    <w:p w14:paraId="407E0615" w14:textId="77777777" w:rsidR="00073B4E" w:rsidRPr="00073B4E" w:rsidRDefault="00073B4E" w:rsidP="00073B4E">
      <w:pPr>
        <w:rPr>
          <w:rFonts w:eastAsia="Times New Roman" w:cstheme="minorHAnsi"/>
          <w:color w:val="000000"/>
          <w:sz w:val="21"/>
        </w:rPr>
      </w:pPr>
      <w:r w:rsidRPr="00073B4E">
        <w:rPr>
          <w:rFonts w:eastAsia="Times New Roman" w:cstheme="minorHAnsi"/>
          <w:color w:val="000000"/>
          <w:sz w:val="21"/>
        </w:rPr>
        <w:t>8. Fernando</w:t>
      </w:r>
    </w:p>
    <w:p w14:paraId="3DBC3B68" w14:textId="77777777" w:rsidR="00073B4E" w:rsidRPr="00073B4E" w:rsidRDefault="00073B4E" w:rsidP="00073B4E">
      <w:pPr>
        <w:rPr>
          <w:rFonts w:eastAsia="Times New Roman" w:cstheme="minorHAnsi"/>
          <w:color w:val="000000"/>
          <w:sz w:val="21"/>
        </w:rPr>
      </w:pPr>
      <w:r w:rsidRPr="00073B4E">
        <w:rPr>
          <w:rFonts w:eastAsia="Times New Roman" w:cstheme="minorHAnsi"/>
          <w:color w:val="000000"/>
          <w:sz w:val="21"/>
        </w:rPr>
        <w:t>9. The Winner Takes It All</w:t>
      </w:r>
    </w:p>
    <w:p w14:paraId="793FCE35" w14:textId="77777777" w:rsidR="00073B4E" w:rsidRPr="00073B4E" w:rsidRDefault="00073B4E" w:rsidP="00073B4E">
      <w:pPr>
        <w:rPr>
          <w:rFonts w:eastAsia="Times New Roman" w:cstheme="minorHAnsi"/>
          <w:color w:val="000000"/>
          <w:sz w:val="21"/>
        </w:rPr>
      </w:pPr>
      <w:r w:rsidRPr="00073B4E">
        <w:rPr>
          <w:rFonts w:eastAsia="Times New Roman" w:cstheme="minorHAnsi"/>
          <w:color w:val="000000"/>
          <w:sz w:val="21"/>
        </w:rPr>
        <w:t xml:space="preserve">10. One </w:t>
      </w:r>
      <w:proofErr w:type="gramStart"/>
      <w:r w:rsidRPr="00073B4E">
        <w:rPr>
          <w:rFonts w:eastAsia="Times New Roman" w:cstheme="minorHAnsi"/>
          <w:color w:val="000000"/>
          <w:sz w:val="21"/>
        </w:rPr>
        <w:t>Of</w:t>
      </w:r>
      <w:proofErr w:type="gramEnd"/>
      <w:r w:rsidRPr="00073B4E">
        <w:rPr>
          <w:rFonts w:eastAsia="Times New Roman" w:cstheme="minorHAnsi"/>
          <w:color w:val="000000"/>
          <w:sz w:val="21"/>
        </w:rPr>
        <w:t xml:space="preserve"> Us</w:t>
      </w:r>
    </w:p>
    <w:p w14:paraId="1FD6C7C2" w14:textId="77777777" w:rsidR="00073B4E" w:rsidRDefault="00073B4E" w:rsidP="00846CE3">
      <w:pPr>
        <w:rPr>
          <w:rFonts w:eastAsia="Times New Roman" w:cstheme="minorHAnsi"/>
          <w:b/>
          <w:bCs/>
          <w:color w:val="000000"/>
          <w:sz w:val="21"/>
        </w:rPr>
      </w:pPr>
    </w:p>
    <w:p w14:paraId="0DBA24BD" w14:textId="77777777" w:rsidR="00846CE3" w:rsidRPr="00073B4E" w:rsidRDefault="00846CE3" w:rsidP="00073B4E">
      <w:pPr>
        <w:rPr>
          <w:rFonts w:eastAsia="Times New Roman" w:cstheme="minorHAnsi"/>
          <w:color w:val="000000"/>
          <w:sz w:val="21"/>
        </w:rPr>
      </w:pPr>
    </w:p>
    <w:p w14:paraId="3920102C" w14:textId="77777777" w:rsidR="00073B4E" w:rsidRPr="00073B4E" w:rsidRDefault="00073B4E" w:rsidP="00D1347A">
      <w:pPr>
        <w:rPr>
          <w:rFonts w:eastAsia="Times New Roman" w:cstheme="minorHAnsi"/>
          <w:color w:val="000000"/>
          <w:sz w:val="21"/>
        </w:rPr>
      </w:pPr>
      <w:r w:rsidRPr="00073B4E">
        <w:rPr>
          <w:rFonts w:eastAsia="Times New Roman" w:cstheme="minorHAnsi"/>
          <w:b/>
          <w:bCs/>
          <w:color w:val="000000"/>
          <w:sz w:val="21"/>
        </w:rPr>
        <w:t>SOCIALS</w:t>
      </w:r>
    </w:p>
    <w:p w14:paraId="1E193397" w14:textId="77777777" w:rsidR="00073B4E" w:rsidRPr="00073B4E" w:rsidRDefault="00073B4E" w:rsidP="00D1347A">
      <w:pPr>
        <w:rPr>
          <w:rFonts w:eastAsia="Times New Roman" w:cstheme="minorHAnsi"/>
          <w:color w:val="000000"/>
          <w:sz w:val="21"/>
        </w:rPr>
      </w:pPr>
      <w:r w:rsidRPr="00073B4E">
        <w:rPr>
          <w:rFonts w:eastAsia="Times New Roman" w:cstheme="minorHAnsi"/>
          <w:b/>
          <w:bCs/>
          <w:color w:val="000000"/>
          <w:sz w:val="21"/>
        </w:rPr>
        <w:t>Website:</w:t>
      </w:r>
      <w:r w:rsidRPr="000E4B9C">
        <w:rPr>
          <w:rFonts w:eastAsia="Times New Roman" w:cstheme="minorHAnsi"/>
          <w:b/>
          <w:bCs/>
          <w:color w:val="000000"/>
          <w:sz w:val="21"/>
        </w:rPr>
        <w:t> </w:t>
      </w:r>
      <w:hyperlink r:id="rId10" w:history="1">
        <w:r w:rsidRPr="000E4B9C">
          <w:rPr>
            <w:rFonts w:eastAsia="Times New Roman" w:cstheme="minorHAnsi"/>
            <w:color w:val="4472C4" w:themeColor="accent1"/>
            <w:sz w:val="21"/>
            <w:u w:val="single"/>
          </w:rPr>
          <w:t>cher.com</w:t>
        </w:r>
      </w:hyperlink>
    </w:p>
    <w:p w14:paraId="47DCE5E5" w14:textId="77777777" w:rsidR="00073B4E" w:rsidRPr="00073B4E" w:rsidRDefault="00073B4E" w:rsidP="00D1347A">
      <w:pPr>
        <w:rPr>
          <w:rFonts w:eastAsia="Times New Roman" w:cstheme="minorHAnsi"/>
          <w:color w:val="000000"/>
          <w:sz w:val="21"/>
        </w:rPr>
      </w:pPr>
      <w:r w:rsidRPr="00073B4E">
        <w:rPr>
          <w:rFonts w:eastAsia="Times New Roman" w:cstheme="minorHAnsi"/>
          <w:b/>
          <w:bCs/>
          <w:color w:val="000000"/>
          <w:sz w:val="21"/>
        </w:rPr>
        <w:t>Facebook:</w:t>
      </w:r>
      <w:r w:rsidRPr="000E4B9C">
        <w:rPr>
          <w:rFonts w:eastAsia="Times New Roman" w:cstheme="minorHAnsi"/>
          <w:b/>
          <w:bCs/>
          <w:color w:val="000000"/>
          <w:sz w:val="21"/>
        </w:rPr>
        <w:t> </w:t>
      </w:r>
      <w:hyperlink r:id="rId11" w:history="1">
        <w:r w:rsidRPr="000E4B9C">
          <w:rPr>
            <w:rFonts w:eastAsia="Times New Roman" w:cstheme="minorHAnsi"/>
            <w:color w:val="4472C4" w:themeColor="accent1"/>
            <w:sz w:val="21"/>
            <w:u w:val="single"/>
          </w:rPr>
          <w:t>facebook.com/</w:t>
        </w:r>
        <w:proofErr w:type="spellStart"/>
        <w:r w:rsidRPr="000E4B9C">
          <w:rPr>
            <w:rFonts w:eastAsia="Times New Roman" w:cstheme="minorHAnsi"/>
            <w:color w:val="4472C4" w:themeColor="accent1"/>
            <w:sz w:val="21"/>
            <w:u w:val="single"/>
          </w:rPr>
          <w:t>cher</w:t>
        </w:r>
        <w:proofErr w:type="spellEnd"/>
      </w:hyperlink>
    </w:p>
    <w:p w14:paraId="006C6B52" w14:textId="77777777" w:rsidR="00073B4E" w:rsidRPr="00073B4E" w:rsidRDefault="00073B4E" w:rsidP="00D1347A">
      <w:pPr>
        <w:rPr>
          <w:rFonts w:eastAsia="Times New Roman" w:cstheme="minorHAnsi"/>
          <w:color w:val="000000"/>
          <w:sz w:val="21"/>
        </w:rPr>
      </w:pPr>
      <w:r w:rsidRPr="00073B4E">
        <w:rPr>
          <w:rFonts w:eastAsia="Times New Roman" w:cstheme="minorHAnsi"/>
          <w:b/>
          <w:bCs/>
          <w:color w:val="000000"/>
          <w:sz w:val="21"/>
        </w:rPr>
        <w:t>Twitter:</w:t>
      </w:r>
      <w:r w:rsidRPr="000E4B9C">
        <w:rPr>
          <w:rFonts w:eastAsia="Times New Roman" w:cstheme="minorHAnsi"/>
          <w:b/>
          <w:bCs/>
          <w:color w:val="000000"/>
          <w:sz w:val="21"/>
        </w:rPr>
        <w:t> </w:t>
      </w:r>
      <w:hyperlink r:id="rId12" w:history="1">
        <w:r w:rsidRPr="000E4B9C">
          <w:rPr>
            <w:rFonts w:eastAsia="Times New Roman" w:cstheme="minorHAnsi"/>
            <w:color w:val="4472C4" w:themeColor="accent1"/>
            <w:sz w:val="21"/>
            <w:u w:val="single"/>
          </w:rPr>
          <w:t>twitter.com/</w:t>
        </w:r>
        <w:proofErr w:type="spellStart"/>
        <w:r w:rsidRPr="000E4B9C">
          <w:rPr>
            <w:rFonts w:eastAsia="Times New Roman" w:cstheme="minorHAnsi"/>
            <w:color w:val="4472C4" w:themeColor="accent1"/>
            <w:sz w:val="21"/>
            <w:u w:val="single"/>
          </w:rPr>
          <w:t>cher</w:t>
        </w:r>
        <w:proofErr w:type="spellEnd"/>
      </w:hyperlink>
    </w:p>
    <w:p w14:paraId="5A5DD632" w14:textId="77777777" w:rsidR="00073B4E" w:rsidRPr="00073B4E" w:rsidRDefault="00073B4E" w:rsidP="00D1347A">
      <w:pPr>
        <w:rPr>
          <w:rFonts w:eastAsia="Times New Roman" w:cstheme="minorHAnsi"/>
          <w:color w:val="000000"/>
          <w:sz w:val="21"/>
        </w:rPr>
      </w:pPr>
      <w:r w:rsidRPr="00073B4E">
        <w:rPr>
          <w:rFonts w:eastAsia="Times New Roman" w:cstheme="minorHAnsi"/>
          <w:b/>
          <w:bCs/>
          <w:color w:val="000000"/>
          <w:sz w:val="21"/>
        </w:rPr>
        <w:t>Instagram:</w:t>
      </w:r>
      <w:r w:rsidRPr="000E4B9C">
        <w:rPr>
          <w:rFonts w:eastAsia="Times New Roman" w:cstheme="minorHAnsi"/>
          <w:b/>
          <w:bCs/>
          <w:color w:val="000000"/>
          <w:sz w:val="21"/>
        </w:rPr>
        <w:t> </w:t>
      </w:r>
      <w:hyperlink r:id="rId13" w:history="1">
        <w:r w:rsidRPr="000E4B9C">
          <w:rPr>
            <w:rFonts w:eastAsia="Times New Roman" w:cstheme="minorHAnsi"/>
            <w:color w:val="4472C4" w:themeColor="accent1"/>
            <w:sz w:val="21"/>
            <w:u w:val="single"/>
          </w:rPr>
          <w:t>instagram.com/</w:t>
        </w:r>
        <w:proofErr w:type="spellStart"/>
        <w:r w:rsidRPr="000E4B9C">
          <w:rPr>
            <w:rFonts w:eastAsia="Times New Roman" w:cstheme="minorHAnsi"/>
            <w:color w:val="4472C4" w:themeColor="accent1"/>
            <w:sz w:val="21"/>
            <w:u w:val="single"/>
          </w:rPr>
          <w:t>cher</w:t>
        </w:r>
        <w:proofErr w:type="spellEnd"/>
      </w:hyperlink>
    </w:p>
    <w:p w14:paraId="5CEF18DA" w14:textId="77777777" w:rsidR="00073B4E" w:rsidRDefault="00073B4E">
      <w:pPr>
        <w:rPr>
          <w:rFonts w:cstheme="minorHAnsi"/>
          <w:sz w:val="21"/>
        </w:rPr>
      </w:pPr>
    </w:p>
    <w:p w14:paraId="5B993C95" w14:textId="77777777" w:rsidR="00846CE3" w:rsidRPr="00846CE3" w:rsidRDefault="00846CE3" w:rsidP="00D1347A">
      <w:pPr>
        <w:rPr>
          <w:rFonts w:cstheme="minorHAnsi"/>
          <w:b/>
          <w:sz w:val="21"/>
        </w:rPr>
      </w:pPr>
      <w:r>
        <w:rPr>
          <w:rFonts w:cstheme="minorHAnsi"/>
          <w:b/>
          <w:sz w:val="21"/>
        </w:rPr>
        <w:t>For press inquiries, please contact:</w:t>
      </w:r>
    </w:p>
    <w:p w14:paraId="20B614B8" w14:textId="77777777" w:rsidR="008E75BA" w:rsidRDefault="008E75BA" w:rsidP="00D1347A">
      <w:pPr>
        <w:rPr>
          <w:rFonts w:cstheme="minorHAnsi"/>
          <w:sz w:val="21"/>
        </w:rPr>
      </w:pPr>
      <w:r>
        <w:rPr>
          <w:rFonts w:cstheme="minorHAnsi"/>
          <w:sz w:val="21"/>
        </w:rPr>
        <w:t>Liz Rosenberg</w:t>
      </w:r>
      <w:r w:rsidR="00846CE3">
        <w:rPr>
          <w:rFonts w:cstheme="minorHAnsi"/>
          <w:sz w:val="21"/>
        </w:rPr>
        <w:t xml:space="preserve"> | Liz Rosenberg Media</w:t>
      </w:r>
    </w:p>
    <w:p w14:paraId="0445A29A" w14:textId="77777777" w:rsidR="00846CE3" w:rsidRPr="00846CE3" w:rsidRDefault="00D37B86" w:rsidP="00D1347A">
      <w:pPr>
        <w:rPr>
          <w:rFonts w:cstheme="minorHAnsi"/>
          <w:sz w:val="21"/>
        </w:rPr>
      </w:pPr>
      <w:hyperlink r:id="rId14" w:history="1">
        <w:r w:rsidR="00846CE3" w:rsidRPr="00846CE3">
          <w:rPr>
            <w:rStyle w:val="Hyperlink"/>
            <w:rFonts w:cstheme="minorHAnsi"/>
            <w:sz w:val="21"/>
          </w:rPr>
          <w:t>liz@lizrosenbergmedia.com</w:t>
        </w:r>
      </w:hyperlink>
    </w:p>
    <w:p w14:paraId="7E7B938E" w14:textId="77777777" w:rsidR="00846CE3" w:rsidRDefault="00846CE3" w:rsidP="00D1347A">
      <w:pPr>
        <w:rPr>
          <w:rFonts w:cstheme="minorHAnsi"/>
          <w:sz w:val="21"/>
        </w:rPr>
      </w:pPr>
    </w:p>
    <w:p w14:paraId="1E94AD12" w14:textId="77777777" w:rsidR="00846CE3" w:rsidRPr="000E4B9C" w:rsidRDefault="00846CE3" w:rsidP="00D1347A">
      <w:pPr>
        <w:rPr>
          <w:rFonts w:cstheme="minorHAnsi"/>
          <w:sz w:val="21"/>
        </w:rPr>
      </w:pPr>
    </w:p>
    <w:sectPr w:rsidR="00846CE3" w:rsidRPr="000E4B9C" w:rsidSect="00271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4E"/>
    <w:rsid w:val="00052237"/>
    <w:rsid w:val="00073B4E"/>
    <w:rsid w:val="000C453E"/>
    <w:rsid w:val="000E4B9C"/>
    <w:rsid w:val="00271457"/>
    <w:rsid w:val="00846CE3"/>
    <w:rsid w:val="00866126"/>
    <w:rsid w:val="008E75BA"/>
    <w:rsid w:val="00A44595"/>
    <w:rsid w:val="00B11F60"/>
    <w:rsid w:val="00BD3DA7"/>
    <w:rsid w:val="00C30275"/>
    <w:rsid w:val="00D1347A"/>
    <w:rsid w:val="00D37B86"/>
    <w:rsid w:val="00DB1969"/>
    <w:rsid w:val="00EA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3B4E"/>
  </w:style>
  <w:style w:type="character" w:styleId="Hyperlink">
    <w:name w:val="Hyperlink"/>
    <w:basedOn w:val="DefaultParagraphFont"/>
    <w:uiPriority w:val="99"/>
    <w:unhideWhenUsed/>
    <w:rsid w:val="00073B4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3B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B4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3B4E"/>
  </w:style>
  <w:style w:type="character" w:styleId="Hyperlink">
    <w:name w:val="Hyperlink"/>
    <w:basedOn w:val="DefaultParagraphFont"/>
    <w:uiPriority w:val="99"/>
    <w:unhideWhenUsed/>
    <w:rsid w:val="00073B4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3B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B4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0d5PLKbw0g" TargetMode="External"/><Relationship Id="rId13" Type="http://schemas.openxmlformats.org/officeDocument/2006/relationships/hyperlink" Target="https://protect-us.mimecast.com/s/iloWC4xYL5cLOZRJfVpNm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br.ec/dancingqueen" TargetMode="External"/><Relationship Id="rId12" Type="http://schemas.openxmlformats.org/officeDocument/2006/relationships/hyperlink" Target="https://protect-us.mimecast.com/s/2GVVC31Kw4FLljWmfD0Cs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br.box.com/s/8l4ingumx3w23grmhskbxeue4s9c0pjx" TargetMode="External"/><Relationship Id="rId11" Type="http://schemas.openxmlformats.org/officeDocument/2006/relationships/hyperlink" Target="https://protect-us.mimecast.com/s/y6O3C2k1W3cnXL0kuBgTGZ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protect-us.mimecast.com/s/A9b3C1wB42fvorLpFGIZX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cketmaster.com/cher-park-theater-las-vegas-ny/venueartist/376930/734742" TargetMode="External"/><Relationship Id="rId14" Type="http://schemas.openxmlformats.org/officeDocument/2006/relationships/hyperlink" Target="mailto:liz@lizrosenberg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Lilly</dc:creator>
  <cp:lastModifiedBy>Mollie Chen</cp:lastModifiedBy>
  <cp:revision>2</cp:revision>
  <dcterms:created xsi:type="dcterms:W3CDTF">2018-08-09T01:25:00Z</dcterms:created>
  <dcterms:modified xsi:type="dcterms:W3CDTF">2018-08-09T01:25:00Z</dcterms:modified>
</cp:coreProperties>
</file>