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2C4CC" w14:textId="0B3D3B8D" w:rsidR="0044765A" w:rsidRDefault="0044765A" w:rsidP="0044765A">
      <w:pPr>
        <w:pStyle w:val="NoSpacing"/>
        <w:jc w:val="center"/>
        <w:rPr>
          <w:b/>
          <w:bCs/>
          <w:sz w:val="28"/>
          <w:szCs w:val="28"/>
        </w:rPr>
      </w:pPr>
      <w:r>
        <w:rPr>
          <w:noProof/>
        </w:rPr>
        <w:drawing>
          <wp:inline distT="0" distB="0" distL="0" distR="0" wp14:anchorId="7F8414E4" wp14:editId="2FB2A42F">
            <wp:extent cx="2857500" cy="491241"/>
            <wp:effectExtent l="0" t="0" r="0" b="4445"/>
            <wp:docPr id="8" name="Picture 8" descr="https://slack-imgs.com/?c=1&amp;o1=ro&amp;url=https%3A%2F%2Fwarnerrecordscreative.wetransfer.com%2Funfurl%2F1466eea6a832b24c1389b55de1b301a220201130190341%2F2c0d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lack-imgs.com/?c=1&amp;o1=ro&amp;url=https%3A%2F%2Fwarnerrecordscreative.wetransfer.com%2Funfurl%2F1466eea6a832b24c1389b55de1b301a220201130190341%2F2c0d1d"/>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933191" cy="504253"/>
                    </a:xfrm>
                    <a:prstGeom prst="rect">
                      <a:avLst/>
                    </a:prstGeom>
                    <a:noFill/>
                    <a:ln>
                      <a:noFill/>
                    </a:ln>
                  </pic:spPr>
                </pic:pic>
              </a:graphicData>
            </a:graphic>
          </wp:inline>
        </w:drawing>
      </w:r>
    </w:p>
    <w:p w14:paraId="47225289" w14:textId="77777777" w:rsidR="004637B4" w:rsidRPr="004637B4" w:rsidRDefault="004637B4" w:rsidP="0044765A">
      <w:pPr>
        <w:pStyle w:val="NoSpacing"/>
        <w:jc w:val="center"/>
        <w:rPr>
          <w:b/>
          <w:bCs/>
          <w:sz w:val="2"/>
          <w:szCs w:val="2"/>
        </w:rPr>
      </w:pPr>
    </w:p>
    <w:p w14:paraId="09CA2B21" w14:textId="5D07B1CF" w:rsidR="0044765A" w:rsidRDefault="0044765A" w:rsidP="0044765A">
      <w:pPr>
        <w:pStyle w:val="NoSpacing"/>
        <w:jc w:val="center"/>
        <w:rPr>
          <w:b/>
          <w:bCs/>
          <w:sz w:val="40"/>
          <w:szCs w:val="40"/>
        </w:rPr>
      </w:pPr>
      <w:r w:rsidRPr="00862B9D">
        <w:rPr>
          <w:b/>
          <w:bCs/>
          <w:sz w:val="40"/>
          <w:szCs w:val="40"/>
        </w:rPr>
        <w:t xml:space="preserve">PRETTYMUCH </w:t>
      </w:r>
      <w:r>
        <w:rPr>
          <w:b/>
          <w:bCs/>
          <w:sz w:val="40"/>
          <w:szCs w:val="40"/>
        </w:rPr>
        <w:t xml:space="preserve">SHARE </w:t>
      </w:r>
      <w:r w:rsidR="004637B4">
        <w:rPr>
          <w:b/>
          <w:bCs/>
          <w:sz w:val="40"/>
          <w:szCs w:val="40"/>
        </w:rPr>
        <w:t>HEARTFELT NEW</w:t>
      </w:r>
      <w:r>
        <w:rPr>
          <w:b/>
          <w:bCs/>
          <w:sz w:val="40"/>
          <w:szCs w:val="40"/>
        </w:rPr>
        <w:t xml:space="preserve"> VIDEO FOR “FREE”</w:t>
      </w:r>
    </w:p>
    <w:p w14:paraId="4EDCC89C" w14:textId="2CF2B981" w:rsidR="00E65A37" w:rsidRDefault="0047701A" w:rsidP="0044765A">
      <w:pPr>
        <w:pStyle w:val="NoSpacing"/>
        <w:jc w:val="center"/>
        <w:rPr>
          <w:b/>
          <w:bCs/>
          <w:sz w:val="40"/>
          <w:szCs w:val="40"/>
        </w:rPr>
      </w:pPr>
      <w:hyperlink r:id="rId7" w:history="1">
        <w:r w:rsidR="00E65A37" w:rsidRPr="0047701A">
          <w:rPr>
            <w:rStyle w:val="Hyperlink"/>
            <w:b/>
            <w:bCs/>
            <w:sz w:val="40"/>
            <w:szCs w:val="40"/>
          </w:rPr>
          <w:t>WATCH HERE</w:t>
        </w:r>
      </w:hyperlink>
    </w:p>
    <w:p w14:paraId="01D288C0" w14:textId="04D4F16A" w:rsidR="0044765A" w:rsidRDefault="0044765A" w:rsidP="0044765A">
      <w:pPr>
        <w:pStyle w:val="NoSpacing"/>
        <w:jc w:val="center"/>
        <w:rPr>
          <w:b/>
          <w:bCs/>
          <w:sz w:val="40"/>
          <w:szCs w:val="40"/>
        </w:rPr>
      </w:pPr>
    </w:p>
    <w:p w14:paraId="783E23CF" w14:textId="5347CABA" w:rsidR="0044765A" w:rsidRPr="00862B9D" w:rsidRDefault="0044765A" w:rsidP="0044765A">
      <w:pPr>
        <w:pStyle w:val="NoSpacing"/>
        <w:jc w:val="center"/>
        <w:rPr>
          <w:b/>
          <w:bCs/>
          <w:sz w:val="36"/>
          <w:szCs w:val="36"/>
        </w:rPr>
      </w:pPr>
      <w:r w:rsidRPr="000A6286">
        <w:rPr>
          <w:b/>
          <w:bCs/>
          <w:i/>
          <w:iCs/>
          <w:sz w:val="36"/>
          <w:szCs w:val="36"/>
        </w:rPr>
        <w:t>SMACKABLES</w:t>
      </w:r>
      <w:r w:rsidRPr="000A6286">
        <w:rPr>
          <w:b/>
          <w:bCs/>
          <w:sz w:val="36"/>
          <w:szCs w:val="36"/>
        </w:rPr>
        <w:t xml:space="preserve"> EP OUT NOW</w:t>
      </w:r>
      <w:r w:rsidR="00257654">
        <w:rPr>
          <w:b/>
          <w:bCs/>
          <w:sz w:val="36"/>
          <w:szCs w:val="36"/>
        </w:rPr>
        <w:t xml:space="preserve"> TO CRITICAL ACCLAIM</w:t>
      </w:r>
    </w:p>
    <w:p w14:paraId="2BE53D6C" w14:textId="77777777" w:rsidR="0044765A" w:rsidRDefault="0044765A" w:rsidP="0044765A">
      <w:pPr>
        <w:pStyle w:val="NoSpacing"/>
        <w:rPr>
          <w:b/>
          <w:bCs/>
          <w:sz w:val="28"/>
          <w:szCs w:val="28"/>
        </w:rPr>
      </w:pPr>
    </w:p>
    <w:p w14:paraId="7471AA49" w14:textId="2F3F11D6" w:rsidR="00C527DC" w:rsidRDefault="00343326" w:rsidP="0044765A">
      <w:pPr>
        <w:pStyle w:val="NoSpacing"/>
        <w:jc w:val="center"/>
        <w:rPr>
          <w:i/>
          <w:iCs/>
          <w:noProof/>
        </w:rPr>
      </w:pPr>
      <w:r>
        <w:rPr>
          <w:i/>
          <w:iCs/>
          <w:noProof/>
        </w:rPr>
        <w:drawing>
          <wp:inline distT="0" distB="0" distL="0" distR="0" wp14:anchorId="3CD97EF5" wp14:editId="7EE84229">
            <wp:extent cx="4596421" cy="3067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07906" cy="3075350"/>
                    </a:xfrm>
                    <a:prstGeom prst="rect">
                      <a:avLst/>
                    </a:prstGeom>
                  </pic:spPr>
                </pic:pic>
              </a:graphicData>
            </a:graphic>
          </wp:inline>
        </w:drawing>
      </w:r>
    </w:p>
    <w:p w14:paraId="219C0ACC" w14:textId="77777777" w:rsidR="00343326" w:rsidRPr="00C25FC1" w:rsidRDefault="00343326" w:rsidP="0044765A">
      <w:pPr>
        <w:pStyle w:val="NoSpacing"/>
        <w:jc w:val="center"/>
        <w:rPr>
          <w:i/>
          <w:iCs/>
          <w:noProof/>
        </w:rPr>
      </w:pPr>
    </w:p>
    <w:p w14:paraId="7A27B617" w14:textId="05071B6D" w:rsidR="00C527DC" w:rsidRPr="00C25FC1" w:rsidRDefault="00C527DC" w:rsidP="00C25FC1">
      <w:pPr>
        <w:spacing w:after="0" w:line="240" w:lineRule="auto"/>
        <w:jc w:val="center"/>
        <w:rPr>
          <w:i/>
          <w:iCs/>
        </w:rPr>
      </w:pPr>
      <w:r w:rsidRPr="00C25FC1">
        <w:rPr>
          <w:i/>
          <w:iCs/>
        </w:rPr>
        <w:t xml:space="preserve">“The boy band PRETTYMUCH is back, recalibrated and deconstructed.” </w:t>
      </w:r>
      <w:r w:rsidRPr="00C25FC1">
        <w:rPr>
          <w:b/>
          <w:bCs/>
          <w:i/>
          <w:iCs/>
        </w:rPr>
        <w:t>– The New York Times</w:t>
      </w:r>
    </w:p>
    <w:p w14:paraId="60819880" w14:textId="7CB3DF43" w:rsidR="00C527DC" w:rsidRPr="00C25FC1" w:rsidRDefault="00C527DC" w:rsidP="00C25FC1">
      <w:pPr>
        <w:spacing w:after="0" w:line="240" w:lineRule="auto"/>
        <w:jc w:val="center"/>
        <w:rPr>
          <w:i/>
          <w:iCs/>
        </w:rPr>
      </w:pPr>
    </w:p>
    <w:p w14:paraId="66C441FC" w14:textId="1B891629" w:rsidR="00C527DC" w:rsidRPr="00C25FC1" w:rsidRDefault="00C527DC" w:rsidP="00C25FC1">
      <w:pPr>
        <w:spacing w:after="0" w:line="240" w:lineRule="auto"/>
        <w:jc w:val="center"/>
        <w:rPr>
          <w:i/>
          <w:iCs/>
        </w:rPr>
      </w:pPr>
      <w:r w:rsidRPr="00C25FC1">
        <w:rPr>
          <w:i/>
          <w:iCs/>
        </w:rPr>
        <w:t xml:space="preserve">“[PRETTYMUCH]…is embracing maturity with their new music.” </w:t>
      </w:r>
      <w:r w:rsidRPr="00C25FC1">
        <w:rPr>
          <w:b/>
          <w:bCs/>
          <w:i/>
          <w:iCs/>
        </w:rPr>
        <w:t>– GQ</w:t>
      </w:r>
    </w:p>
    <w:p w14:paraId="1224586F" w14:textId="77777777" w:rsidR="00C527DC" w:rsidRPr="00C25FC1" w:rsidRDefault="00C527DC" w:rsidP="00C25FC1">
      <w:pPr>
        <w:spacing w:after="0" w:line="240" w:lineRule="auto"/>
        <w:jc w:val="center"/>
        <w:rPr>
          <w:i/>
          <w:iCs/>
        </w:rPr>
      </w:pPr>
    </w:p>
    <w:p w14:paraId="176165C8" w14:textId="3B82F1A7" w:rsidR="00C527DC" w:rsidRPr="00C25FC1" w:rsidRDefault="00C527DC" w:rsidP="00C25FC1">
      <w:pPr>
        <w:spacing w:after="0" w:line="240" w:lineRule="auto"/>
        <w:jc w:val="center"/>
        <w:rPr>
          <w:i/>
          <w:iCs/>
        </w:rPr>
      </w:pPr>
      <w:r w:rsidRPr="00C25FC1">
        <w:rPr>
          <w:i/>
          <w:iCs/>
        </w:rPr>
        <w:t xml:space="preserve">“This is exemplary boy band trap music.” </w:t>
      </w:r>
      <w:r w:rsidRPr="006D1CE4">
        <w:rPr>
          <w:b/>
          <w:bCs/>
          <w:i/>
          <w:iCs/>
        </w:rPr>
        <w:t>– Stereogum</w:t>
      </w:r>
    </w:p>
    <w:p w14:paraId="297D75FA" w14:textId="4D23B749" w:rsidR="00C25FC1" w:rsidRPr="00C25FC1" w:rsidRDefault="00C25FC1" w:rsidP="00C25FC1">
      <w:pPr>
        <w:spacing w:after="0" w:line="240" w:lineRule="auto"/>
        <w:jc w:val="center"/>
        <w:rPr>
          <w:i/>
          <w:iCs/>
        </w:rPr>
      </w:pPr>
    </w:p>
    <w:p w14:paraId="0E8A59C3" w14:textId="5543B6DD" w:rsidR="00C527DC" w:rsidRDefault="004A34D0" w:rsidP="00C25FC1">
      <w:pPr>
        <w:spacing w:after="0" w:line="240" w:lineRule="auto"/>
        <w:jc w:val="center"/>
        <w:rPr>
          <w:i/>
          <w:iCs/>
        </w:rPr>
      </w:pPr>
      <w:r>
        <w:rPr>
          <w:i/>
          <w:iCs/>
        </w:rPr>
        <w:t>“</w:t>
      </w:r>
      <w:r w:rsidR="00C25FC1" w:rsidRPr="00C25FC1">
        <w:rPr>
          <w:i/>
          <w:iCs/>
        </w:rPr>
        <w:t>a fresh, R&amp;B and mature vibe that sets the boys apart from other groups.” </w:t>
      </w:r>
      <w:r w:rsidR="00C25FC1" w:rsidRPr="006D1CE4">
        <w:rPr>
          <w:b/>
          <w:bCs/>
          <w:i/>
          <w:iCs/>
        </w:rPr>
        <w:t>– People</w:t>
      </w:r>
    </w:p>
    <w:p w14:paraId="7A514795" w14:textId="3590DB48" w:rsidR="0044765A" w:rsidRDefault="0044765A" w:rsidP="0044765A">
      <w:pPr>
        <w:pStyle w:val="NoSpacing"/>
      </w:pPr>
    </w:p>
    <w:p w14:paraId="16FFB6DA" w14:textId="7EA1284E" w:rsidR="00E65A37" w:rsidRDefault="0044765A" w:rsidP="0044765A">
      <w:pPr>
        <w:pStyle w:val="NoSpacing"/>
        <w:rPr>
          <w:color w:val="000000" w:themeColor="text1"/>
        </w:rPr>
      </w:pPr>
      <w:r>
        <w:rPr>
          <w:b/>
          <w:bCs/>
        </w:rPr>
        <w:t>February 10, 2021 (Los Angeles, CA)</w:t>
      </w:r>
      <w:r>
        <w:t xml:space="preserve"> –</w:t>
      </w:r>
      <w:r w:rsidRPr="003E5650">
        <w:rPr>
          <w:color w:val="000000" w:themeColor="text1"/>
        </w:rPr>
        <w:t xml:space="preserve"> </w:t>
      </w:r>
      <w:r>
        <w:rPr>
          <w:color w:val="000000" w:themeColor="text1"/>
        </w:rPr>
        <w:t xml:space="preserve">Today, </w:t>
      </w:r>
      <w:r w:rsidRPr="0044765A">
        <w:rPr>
          <w:color w:val="000000" w:themeColor="text1"/>
        </w:rPr>
        <w:t>globally renowned pop group PRETTYMUCH</w:t>
      </w:r>
      <w:r>
        <w:rPr>
          <w:color w:val="000000" w:themeColor="text1"/>
        </w:rPr>
        <w:t xml:space="preserve"> share </w:t>
      </w:r>
      <w:r w:rsidR="00E65A37">
        <w:rPr>
          <w:color w:val="000000" w:themeColor="text1"/>
        </w:rPr>
        <w:t>the</w:t>
      </w:r>
      <w:r>
        <w:rPr>
          <w:color w:val="000000" w:themeColor="text1"/>
        </w:rPr>
        <w:t xml:space="preserve"> </w:t>
      </w:r>
      <w:r w:rsidR="00E65A37">
        <w:rPr>
          <w:color w:val="000000" w:themeColor="text1"/>
        </w:rPr>
        <w:t>official</w:t>
      </w:r>
      <w:r>
        <w:rPr>
          <w:color w:val="000000" w:themeColor="text1"/>
        </w:rPr>
        <w:t xml:space="preserve"> video for “Free,” </w:t>
      </w:r>
      <w:r w:rsidR="008A4C7A">
        <w:rPr>
          <w:color w:val="000000" w:themeColor="text1"/>
        </w:rPr>
        <w:t>continuing their</w:t>
      </w:r>
      <w:r>
        <w:rPr>
          <w:color w:val="000000" w:themeColor="text1"/>
        </w:rPr>
        <w:t xml:space="preserve"> explosive return to the spotlight </w:t>
      </w:r>
      <w:r w:rsidR="00424CF2">
        <w:rPr>
          <w:color w:val="000000" w:themeColor="text1"/>
        </w:rPr>
        <w:t>with</w:t>
      </w:r>
      <w:r w:rsidR="000A6286">
        <w:rPr>
          <w:color w:val="000000" w:themeColor="text1"/>
        </w:rPr>
        <w:t xml:space="preserve"> the</w:t>
      </w:r>
      <w:r w:rsidR="00080A35">
        <w:rPr>
          <w:color w:val="000000" w:themeColor="text1"/>
        </w:rPr>
        <w:t xml:space="preserve"> </w:t>
      </w:r>
      <w:r w:rsidR="00BA5FB6">
        <w:rPr>
          <w:color w:val="000000" w:themeColor="text1"/>
        </w:rPr>
        <w:t>recently released</w:t>
      </w:r>
      <w:r w:rsidR="000A6286">
        <w:rPr>
          <w:color w:val="000000" w:themeColor="text1"/>
        </w:rPr>
        <w:t xml:space="preserve"> </w:t>
      </w:r>
      <w:hyperlink r:id="rId9" w:history="1">
        <w:r w:rsidR="000A6286" w:rsidRPr="00971EC6">
          <w:rPr>
            <w:rStyle w:val="Hyperlink"/>
            <w:i/>
            <w:iCs/>
          </w:rPr>
          <w:t>Smackables</w:t>
        </w:r>
        <w:r w:rsidR="00A33C08" w:rsidRPr="00971EC6">
          <w:rPr>
            <w:rStyle w:val="Hyperlink"/>
            <w:i/>
            <w:iCs/>
          </w:rPr>
          <w:t xml:space="preserve"> </w:t>
        </w:r>
        <w:r w:rsidR="00A33C08" w:rsidRPr="00971EC6">
          <w:rPr>
            <w:rStyle w:val="Hyperlink"/>
          </w:rPr>
          <w:t>EP</w:t>
        </w:r>
      </w:hyperlink>
      <w:r w:rsidR="000A6286" w:rsidRPr="00736355">
        <w:rPr>
          <w:color w:val="000000" w:themeColor="text1"/>
        </w:rPr>
        <w:t xml:space="preserve">, </w:t>
      </w:r>
      <w:r w:rsidR="00A33C08">
        <w:rPr>
          <w:color w:val="000000" w:themeColor="text1"/>
        </w:rPr>
        <w:t xml:space="preserve">out now on Sire Records. </w:t>
      </w:r>
      <w:r w:rsidR="007E6CA5">
        <w:rPr>
          <w:color w:val="000000" w:themeColor="text1"/>
        </w:rPr>
        <w:t xml:space="preserve">Check </w:t>
      </w:r>
      <w:r w:rsidR="00D737F4">
        <w:rPr>
          <w:color w:val="000000" w:themeColor="text1"/>
        </w:rPr>
        <w:t>out the heartfelt new video</w:t>
      </w:r>
      <w:r w:rsidR="00A33C08">
        <w:rPr>
          <w:color w:val="000000" w:themeColor="text1"/>
        </w:rPr>
        <w:t xml:space="preserve"> </w:t>
      </w:r>
      <w:hyperlink r:id="rId10" w:history="1">
        <w:r w:rsidR="00A33C08" w:rsidRPr="0047701A">
          <w:rPr>
            <w:rStyle w:val="Hyperlink"/>
          </w:rPr>
          <w:t>HERE</w:t>
        </w:r>
      </w:hyperlink>
      <w:r w:rsidR="00A33C08">
        <w:rPr>
          <w:color w:val="000000" w:themeColor="text1"/>
        </w:rPr>
        <w:t>.</w:t>
      </w:r>
    </w:p>
    <w:p w14:paraId="0FB8BCFE" w14:textId="3D371D63" w:rsidR="008C5283" w:rsidRDefault="008C5283" w:rsidP="0044765A">
      <w:pPr>
        <w:pStyle w:val="NoSpacing"/>
        <w:rPr>
          <w:color w:val="000000" w:themeColor="text1"/>
        </w:rPr>
      </w:pPr>
    </w:p>
    <w:p w14:paraId="066F32E3" w14:textId="1DB1DDEF" w:rsidR="008C5283" w:rsidRPr="00A830F3" w:rsidRDefault="008C5283" w:rsidP="00A830F3">
      <w:pPr>
        <w:pStyle w:val="PlainText"/>
      </w:pPr>
      <w:r>
        <w:rPr>
          <w:color w:val="000000" w:themeColor="text1"/>
        </w:rPr>
        <w:t>The group explains, “</w:t>
      </w:r>
      <w:r>
        <w:t xml:space="preserve">‘Free’ is one of the sweeter breakup songs we have ever written. It’s about having to let someone go because that’s what’s ultimately best for the relationship. We all have had those moments where sometimes the only solution is to leave something you love behind. We actually made this song completely from the comfort of our own home and got to record real violin to add some extra emotion to it. </w:t>
      </w:r>
      <w:r w:rsidR="00A830F3">
        <w:t>It’s</w:t>
      </w:r>
      <w:r>
        <w:t xml:space="preserve"> a different but tasteful approach for a ballad.</w:t>
      </w:r>
      <w:r w:rsidR="00A830F3">
        <w:t>”</w:t>
      </w:r>
    </w:p>
    <w:p w14:paraId="0BE3DDDF" w14:textId="77777777" w:rsidR="0044765A" w:rsidRDefault="0044765A" w:rsidP="0044765A">
      <w:pPr>
        <w:pStyle w:val="NoSpacing"/>
        <w:rPr>
          <w:rStyle w:val="Hyperlink"/>
          <w:i/>
          <w:iCs/>
        </w:rPr>
      </w:pPr>
    </w:p>
    <w:p w14:paraId="3974CE42" w14:textId="77777777" w:rsidR="0044765A" w:rsidRPr="0021066C" w:rsidRDefault="0044765A" w:rsidP="0044765A">
      <w:pPr>
        <w:pStyle w:val="NoSpacing"/>
        <w:rPr>
          <w:b/>
          <w:bCs/>
        </w:rPr>
      </w:pPr>
      <w:r>
        <w:rPr>
          <w:b/>
          <w:bCs/>
        </w:rPr>
        <w:t>More about PRETTYMUCH:</w:t>
      </w:r>
    </w:p>
    <w:p w14:paraId="5BCA3BCC" w14:textId="73515E9C" w:rsidR="0044765A" w:rsidRDefault="0044765A" w:rsidP="0044765A">
      <w:pPr>
        <w:pStyle w:val="NoSpacing"/>
      </w:pPr>
      <w:r>
        <w:t xml:space="preserve">PRETTYMUCH—comprised of Brandon Arreaga, Edwin Honoret, Zion Kuwonu, Nick Mara, and Austin Porter—have been hustling since their inception. Early singles like “Would You Mind” and “Summer On You” got them noticed by popheads and critics; later projects, like last year’s </w:t>
      </w:r>
      <w:r>
        <w:rPr>
          <w:i/>
          <w:iCs/>
        </w:rPr>
        <w:t>Phases</w:t>
      </w:r>
      <w:r>
        <w:t xml:space="preserve"> and </w:t>
      </w:r>
      <w:r>
        <w:rPr>
          <w:i/>
          <w:iCs/>
        </w:rPr>
        <w:t>INTL:EP</w:t>
      </w:r>
      <w:r>
        <w:t xml:space="preserve">, helped them achieve liftoff, building on their strong musical roots as they worked their way to the top. To date, the band have accumulated more than 1 billion audio and video streams, with a combined social following of 6.3 million. They have sold out two headline tours and opened for Khalid, </w:t>
      </w:r>
      <w:r>
        <w:lastRenderedPageBreak/>
        <w:t xml:space="preserve">and were named Artists to Watch by </w:t>
      </w:r>
      <w:r>
        <w:rPr>
          <w:i/>
          <w:iCs/>
        </w:rPr>
        <w:t xml:space="preserve">Rolling Stone, MTV, Los Angeles Times, </w:t>
      </w:r>
      <w:r>
        <w:t xml:space="preserve">with </w:t>
      </w:r>
      <w:r>
        <w:rPr>
          <w:i/>
          <w:iCs/>
        </w:rPr>
        <w:t>Billboard</w:t>
      </w:r>
      <w:r>
        <w:t xml:space="preserve"> honoring them in their “21 Under 21” list three years in a row. They were nominated as </w:t>
      </w:r>
      <w:r>
        <w:rPr>
          <w:i/>
          <w:iCs/>
        </w:rPr>
        <w:t>Best Boy Band</w:t>
      </w:r>
      <w:r>
        <w:t xml:space="preserve"> at the 2018 iHeartRadio Music Awards, </w:t>
      </w:r>
      <w:r>
        <w:rPr>
          <w:i/>
          <w:iCs/>
        </w:rPr>
        <w:t>Best PUSH Artist of the Year</w:t>
      </w:r>
      <w:r>
        <w:t xml:space="preserve"> at the 2018 MTV’s Video Music Awards and </w:t>
      </w:r>
      <w:r>
        <w:rPr>
          <w:i/>
          <w:iCs/>
        </w:rPr>
        <w:t>Best Group</w:t>
      </w:r>
      <w:r>
        <w:t xml:space="preserve"> at the 2019 MTV’s Video Music Awards, and most recently, </w:t>
      </w:r>
      <w:r>
        <w:rPr>
          <w:i/>
          <w:iCs/>
        </w:rPr>
        <w:t>Choice Music Group</w:t>
      </w:r>
      <w:r>
        <w:t xml:space="preserve"> at the Teen Choice Awards 2019. Their television performances include </w:t>
      </w:r>
      <w:r>
        <w:rPr>
          <w:i/>
          <w:iCs/>
        </w:rPr>
        <w:t>The Late Late Show with James Corden, Good Morning America</w:t>
      </w:r>
      <w:r>
        <w:t xml:space="preserve">, </w:t>
      </w:r>
      <w:r>
        <w:rPr>
          <w:i/>
          <w:iCs/>
        </w:rPr>
        <w:t>Fox’s A Christmas Story</w:t>
      </w:r>
      <w:r>
        <w:t xml:space="preserve"> special, the 2017 Teen Choice Awards, and the 2018 MTV VMAs, and they have partnered with A-list brands such as Puma, Kellogg’s Frosted Flakes, Moncler, FujiFilm, Hollister, and more. </w:t>
      </w:r>
    </w:p>
    <w:p w14:paraId="13A78813" w14:textId="77777777" w:rsidR="000A6286" w:rsidRPr="000A6286" w:rsidRDefault="000A6286" w:rsidP="0044765A">
      <w:pPr>
        <w:pStyle w:val="NoSpacing"/>
      </w:pPr>
    </w:p>
    <w:p w14:paraId="7864E583" w14:textId="77777777" w:rsidR="0044765A" w:rsidRDefault="0044765A" w:rsidP="0044765A">
      <w:pPr>
        <w:pStyle w:val="NoSpacing"/>
        <w:jc w:val="center"/>
      </w:pPr>
      <w:r>
        <w:t>###</w:t>
      </w:r>
    </w:p>
    <w:p w14:paraId="51C5BBB7" w14:textId="77777777" w:rsidR="0044765A" w:rsidRDefault="0044765A" w:rsidP="0044765A">
      <w:pPr>
        <w:pStyle w:val="NoSpacing"/>
        <w:jc w:val="center"/>
        <w:rPr>
          <w:i/>
          <w:iCs/>
        </w:rPr>
      </w:pPr>
    </w:p>
    <w:p w14:paraId="29BF2F54" w14:textId="77777777" w:rsidR="0044765A" w:rsidRDefault="0044765A" w:rsidP="0044765A">
      <w:pPr>
        <w:pStyle w:val="NoSpacing"/>
        <w:jc w:val="center"/>
        <w:rPr>
          <w:b/>
          <w:bCs/>
        </w:rPr>
      </w:pPr>
      <w:r>
        <w:rPr>
          <w:b/>
          <w:bCs/>
        </w:rPr>
        <w:t>For more information, contact Warner Records Publicity:</w:t>
      </w:r>
    </w:p>
    <w:p w14:paraId="268766CF" w14:textId="77777777" w:rsidR="0044765A" w:rsidRDefault="0044765A" w:rsidP="0044765A">
      <w:pPr>
        <w:pStyle w:val="NoSpacing"/>
        <w:jc w:val="center"/>
      </w:pPr>
      <w:r>
        <w:t xml:space="preserve">Darren Baber, </w:t>
      </w:r>
      <w:hyperlink r:id="rId11" w:history="1">
        <w:r>
          <w:rPr>
            <w:rStyle w:val="Hyperlink"/>
          </w:rPr>
          <w:t>Darren.Baber@warnerrecords.com</w:t>
        </w:r>
      </w:hyperlink>
    </w:p>
    <w:p w14:paraId="337FDD01" w14:textId="77777777" w:rsidR="0044765A" w:rsidRDefault="0044765A" w:rsidP="0044765A">
      <w:pPr>
        <w:pStyle w:val="NoSpacing"/>
        <w:jc w:val="center"/>
      </w:pPr>
      <w:r>
        <w:t xml:space="preserve">Ceri Roberts, </w:t>
      </w:r>
      <w:hyperlink r:id="rId12" w:history="1">
        <w:r>
          <w:rPr>
            <w:rStyle w:val="Hyperlink"/>
          </w:rPr>
          <w:t>Ceri.Roberts@warnerrecords.com</w:t>
        </w:r>
      </w:hyperlink>
    </w:p>
    <w:p w14:paraId="4B4E45FB" w14:textId="77777777" w:rsidR="0044765A" w:rsidRDefault="0044765A" w:rsidP="0044765A">
      <w:pPr>
        <w:pStyle w:val="NoSpacing"/>
        <w:jc w:val="center"/>
      </w:pPr>
    </w:p>
    <w:p w14:paraId="14DF8720" w14:textId="77777777" w:rsidR="0044765A" w:rsidRDefault="0044765A" w:rsidP="0044765A">
      <w:pPr>
        <w:pStyle w:val="NoSpacing"/>
        <w:jc w:val="center"/>
        <w:rPr>
          <w:b/>
          <w:bCs/>
        </w:rPr>
      </w:pPr>
      <w:r>
        <w:rPr>
          <w:b/>
          <w:bCs/>
        </w:rPr>
        <w:t>Press Materials:</w:t>
      </w:r>
    </w:p>
    <w:p w14:paraId="5E4FA167" w14:textId="77777777" w:rsidR="0044765A" w:rsidRDefault="0047701A" w:rsidP="0044765A">
      <w:pPr>
        <w:pStyle w:val="NoSpacing"/>
        <w:jc w:val="center"/>
      </w:pPr>
      <w:hyperlink r:id="rId13" w:tgtFrame="_blank" w:history="1">
        <w:r w:rsidR="0044765A">
          <w:rPr>
            <w:rStyle w:val="Hyperlink"/>
          </w:rPr>
          <w:t>press.warnerrecords.com/prettymuch</w:t>
        </w:r>
      </w:hyperlink>
    </w:p>
    <w:p w14:paraId="2FEFD0E6" w14:textId="77777777" w:rsidR="0044765A" w:rsidRDefault="0044765A" w:rsidP="0044765A">
      <w:pPr>
        <w:pStyle w:val="NoSpacing"/>
        <w:jc w:val="center"/>
      </w:pPr>
    </w:p>
    <w:p w14:paraId="1E2DD149" w14:textId="77777777" w:rsidR="0044765A" w:rsidRDefault="0044765A" w:rsidP="0044765A">
      <w:pPr>
        <w:pStyle w:val="NoSpacing"/>
        <w:jc w:val="center"/>
        <w:rPr>
          <w:b/>
          <w:bCs/>
        </w:rPr>
      </w:pPr>
      <w:r>
        <w:rPr>
          <w:b/>
          <w:bCs/>
        </w:rPr>
        <w:t>Follow PRETTYMUCH:</w:t>
      </w:r>
    </w:p>
    <w:p w14:paraId="5EC2AD2B" w14:textId="77777777" w:rsidR="0044765A" w:rsidRDefault="0047701A" w:rsidP="0044765A">
      <w:pPr>
        <w:pStyle w:val="NoSpacing"/>
        <w:jc w:val="center"/>
      </w:pPr>
      <w:hyperlink r:id="rId14" w:history="1">
        <w:r w:rsidR="0044765A">
          <w:rPr>
            <w:rStyle w:val="Hyperlink"/>
          </w:rPr>
          <w:t>Official Site</w:t>
        </w:r>
      </w:hyperlink>
      <w:r w:rsidR="0044765A">
        <w:t xml:space="preserve"> | </w:t>
      </w:r>
      <w:hyperlink r:id="rId15" w:history="1">
        <w:r w:rsidR="0044765A">
          <w:rPr>
            <w:rStyle w:val="Hyperlink"/>
          </w:rPr>
          <w:t>Instagram</w:t>
        </w:r>
      </w:hyperlink>
      <w:r w:rsidR="0044765A">
        <w:t xml:space="preserve"> | </w:t>
      </w:r>
      <w:hyperlink r:id="rId16" w:history="1">
        <w:r w:rsidR="0044765A">
          <w:rPr>
            <w:rStyle w:val="Hyperlink"/>
          </w:rPr>
          <w:t>Facebook</w:t>
        </w:r>
      </w:hyperlink>
      <w:r w:rsidR="0044765A">
        <w:t xml:space="preserve"> | </w:t>
      </w:r>
      <w:hyperlink r:id="rId17" w:history="1">
        <w:r w:rsidR="0044765A">
          <w:rPr>
            <w:rStyle w:val="Hyperlink"/>
          </w:rPr>
          <w:t>Twitter</w:t>
        </w:r>
      </w:hyperlink>
      <w:r w:rsidR="0044765A">
        <w:t xml:space="preserve"> | </w:t>
      </w:r>
      <w:hyperlink r:id="rId18" w:history="1">
        <w:r w:rsidR="0044765A">
          <w:rPr>
            <w:rStyle w:val="Hyperlink"/>
          </w:rPr>
          <w:t>YouTube</w:t>
        </w:r>
      </w:hyperlink>
      <w:r w:rsidR="0044765A">
        <w:t xml:space="preserve"> </w:t>
      </w:r>
    </w:p>
    <w:p w14:paraId="6D7A27AE" w14:textId="77777777" w:rsidR="0044765A" w:rsidRDefault="0044765A" w:rsidP="0044765A">
      <w:pPr>
        <w:pStyle w:val="NoSpacing"/>
        <w:jc w:val="center"/>
      </w:pPr>
    </w:p>
    <w:p w14:paraId="02512EFB" w14:textId="77777777" w:rsidR="0044765A" w:rsidRDefault="0044765A" w:rsidP="0044765A">
      <w:pPr>
        <w:pStyle w:val="NoSpacing"/>
        <w:jc w:val="center"/>
      </w:pPr>
      <w:r>
        <w:rPr>
          <w:noProof/>
        </w:rPr>
        <w:drawing>
          <wp:inline distT="0" distB="0" distL="0" distR="0" wp14:anchorId="59D7B9BF" wp14:editId="43FDB6D8">
            <wp:extent cx="655320" cy="6629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55320" cy="662940"/>
                    </a:xfrm>
                    <a:prstGeom prst="rect">
                      <a:avLst/>
                    </a:prstGeom>
                    <a:noFill/>
                    <a:ln>
                      <a:noFill/>
                    </a:ln>
                  </pic:spPr>
                </pic:pic>
              </a:graphicData>
            </a:graphic>
          </wp:inline>
        </w:drawing>
      </w:r>
    </w:p>
    <w:p w14:paraId="1FCC3791" w14:textId="77777777" w:rsidR="00F62827" w:rsidRDefault="00F62827"/>
    <w:sectPr w:rsidR="00F62827" w:rsidSect="000A62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033439"/>
    <w:multiLevelType w:val="hybridMultilevel"/>
    <w:tmpl w:val="66821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65A"/>
    <w:rsid w:val="000122FD"/>
    <w:rsid w:val="00080A35"/>
    <w:rsid w:val="000A6286"/>
    <w:rsid w:val="00231BFE"/>
    <w:rsid w:val="00243521"/>
    <w:rsid w:val="00257654"/>
    <w:rsid w:val="00343326"/>
    <w:rsid w:val="003C7BB0"/>
    <w:rsid w:val="00424CF2"/>
    <w:rsid w:val="0044765A"/>
    <w:rsid w:val="004637B4"/>
    <w:rsid w:val="0047701A"/>
    <w:rsid w:val="004A34D0"/>
    <w:rsid w:val="005B7C78"/>
    <w:rsid w:val="006D1CE4"/>
    <w:rsid w:val="00736355"/>
    <w:rsid w:val="007D65C3"/>
    <w:rsid w:val="007E6CA5"/>
    <w:rsid w:val="00861BCA"/>
    <w:rsid w:val="008A4C7A"/>
    <w:rsid w:val="008C5283"/>
    <w:rsid w:val="00971EC6"/>
    <w:rsid w:val="00A32A7B"/>
    <w:rsid w:val="00A33C08"/>
    <w:rsid w:val="00A830F3"/>
    <w:rsid w:val="00BA5FB6"/>
    <w:rsid w:val="00C25FC1"/>
    <w:rsid w:val="00C527DC"/>
    <w:rsid w:val="00D060B4"/>
    <w:rsid w:val="00D2725C"/>
    <w:rsid w:val="00D737F4"/>
    <w:rsid w:val="00DF0194"/>
    <w:rsid w:val="00E64AF8"/>
    <w:rsid w:val="00E65A37"/>
    <w:rsid w:val="00EF49EB"/>
    <w:rsid w:val="00F62827"/>
    <w:rsid w:val="00FB441B"/>
    <w:rsid w:val="00FD3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F23D9"/>
  <w15:chartTrackingRefBased/>
  <w15:docId w15:val="{A2B9E781-3C03-46A9-9ECE-DE372636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765A"/>
    <w:pPr>
      <w:spacing w:after="0" w:line="240" w:lineRule="auto"/>
    </w:pPr>
  </w:style>
  <w:style w:type="character" w:styleId="Hyperlink">
    <w:name w:val="Hyperlink"/>
    <w:basedOn w:val="DefaultParagraphFont"/>
    <w:uiPriority w:val="99"/>
    <w:unhideWhenUsed/>
    <w:rsid w:val="0044765A"/>
    <w:rPr>
      <w:color w:val="0563C1" w:themeColor="hyperlink"/>
      <w:u w:val="single"/>
    </w:rPr>
  </w:style>
  <w:style w:type="character" w:styleId="UnresolvedMention">
    <w:name w:val="Unresolved Mention"/>
    <w:basedOn w:val="DefaultParagraphFont"/>
    <w:uiPriority w:val="99"/>
    <w:semiHidden/>
    <w:unhideWhenUsed/>
    <w:rsid w:val="000A6286"/>
    <w:rPr>
      <w:color w:val="605E5C"/>
      <w:shd w:val="clear" w:color="auto" w:fill="E1DFDD"/>
    </w:rPr>
  </w:style>
  <w:style w:type="paragraph" w:styleId="PlainText">
    <w:name w:val="Plain Text"/>
    <w:basedOn w:val="Normal"/>
    <w:link w:val="PlainTextChar"/>
    <w:uiPriority w:val="99"/>
    <w:unhideWhenUsed/>
    <w:rsid w:val="008C528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C528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556744">
      <w:bodyDiv w:val="1"/>
      <w:marLeft w:val="0"/>
      <w:marRight w:val="0"/>
      <w:marTop w:val="0"/>
      <w:marBottom w:val="0"/>
      <w:divBdr>
        <w:top w:val="none" w:sz="0" w:space="0" w:color="auto"/>
        <w:left w:val="none" w:sz="0" w:space="0" w:color="auto"/>
        <w:bottom w:val="none" w:sz="0" w:space="0" w:color="auto"/>
        <w:right w:val="none" w:sz="0" w:space="0" w:color="auto"/>
      </w:divBdr>
    </w:div>
    <w:div w:id="1002439233">
      <w:bodyDiv w:val="1"/>
      <w:marLeft w:val="0"/>
      <w:marRight w:val="0"/>
      <w:marTop w:val="0"/>
      <w:marBottom w:val="0"/>
      <w:divBdr>
        <w:top w:val="none" w:sz="0" w:space="0" w:color="auto"/>
        <w:left w:val="none" w:sz="0" w:space="0" w:color="auto"/>
        <w:bottom w:val="none" w:sz="0" w:space="0" w:color="auto"/>
        <w:right w:val="none" w:sz="0" w:space="0" w:color="auto"/>
      </w:divBdr>
    </w:div>
    <w:div w:id="12147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nam04.safelinks.protection.outlook.com/?url=https%3A%2F%2Fpress.warnerrecords.com%2Fprettymuch%2F&amp;data=04%7C01%7CPatrice.Compere%40warnerrecords.com%7C3bb790edfdcf46f7cf9708d8bca49182%7C8367939002ec4ba1ad3d69da3fdd637e%7C0%7C0%7C637466762296843758%7CUnknown%7CTWFpbGZsb3d8eyJWIjoiMC4wLjAwMDAiLCJQIjoiV2luMzIiLCJBTiI6Ik1haWwiLCJXVCI6Mn0%3D%7C1000&amp;sdata=iTcdcoABl%2BdPL%2FWvBr1GJrDwXs39czCONxOMwN0twY0%3D&amp;reserved=0" TargetMode="External"/><Relationship Id="rId18" Type="http://schemas.openxmlformats.org/officeDocument/2006/relationships/hyperlink" Target="https://nam04.safelinks.protection.outlook.com/?url=https%3A%2F%2Fwww.youtube.com%2FPRETTYMUCH&amp;data=04%7C01%7CPatrice.Compere%40warnerrecords.com%7C3bb790edfdcf46f7cf9708d8bca49182%7C8367939002ec4ba1ad3d69da3fdd637e%7C0%7C0%7C637466762296873744%7CUnknown%7CTWFpbGZsb3d8eyJWIjoiMC4wLjAwMDAiLCJQIjoiV2luMzIiLCJBTiI6Ik1haWwiLCJXVCI6Mn0%3D%7C1000&amp;sdata=vnJBmrSOp4CXF1wAl2s3pmn7p6uXCBoQyOq67j3r%2BoM%3D&amp;reserved=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rettymuch.lnk.to/freevideo" TargetMode="External"/><Relationship Id="rId12" Type="http://schemas.openxmlformats.org/officeDocument/2006/relationships/hyperlink" Target="mailto:Ceri.Roberts@warnerrecords.com" TargetMode="External"/><Relationship Id="rId17" Type="http://schemas.openxmlformats.org/officeDocument/2006/relationships/hyperlink" Target="https://nam04.safelinks.protection.outlook.com/?url=http%3A%2F%2Fwww.twitter.com%2Fprettymuch&amp;data=04%7C01%7CPatrice.Compere%40warnerrecords.com%7C3bb790edfdcf46f7cf9708d8bca49182%7C8367939002ec4ba1ad3d69da3fdd637e%7C0%7C0%7C637466762296873744%7CUnknown%7CTWFpbGZsb3d8eyJWIjoiMC4wLjAwMDAiLCJQIjoiV2luMzIiLCJBTiI6Ik1haWwiLCJXVCI6Mn0%3D%7C1000&amp;sdata=sBCzMsNNdoDfhwQo491rVlh57jisaxnSlGykEOGvmD4%3D&amp;reserved=0" TargetMode="External"/><Relationship Id="rId2" Type="http://schemas.openxmlformats.org/officeDocument/2006/relationships/styles" Target="styles.xml"/><Relationship Id="rId16" Type="http://schemas.openxmlformats.org/officeDocument/2006/relationships/hyperlink" Target="https://nam04.safelinks.protection.outlook.com/?url=https%3A%2F%2Fwww.facebook.com%2FPRETTYMUCH%2F&amp;data=04%7C01%7CPatrice.Compere%40warnerrecords.com%7C3bb790edfdcf46f7cf9708d8bca49182%7C8367939002ec4ba1ad3d69da3fdd637e%7C0%7C0%7C637466762296863748%7CUnknown%7CTWFpbGZsb3d8eyJWIjoiMC4wLjAwMDAiLCJQIjoiV2luMzIiLCJBTiI6Ik1haWwiLCJXVCI6Mn0%3D%7C1000&amp;sdata=MindvUMliLpPk9e8p%2Fbbze74sWxJ1%2Be3359LwFyOktQ%3D&amp;reserved=0" TargetMode="External"/><Relationship Id="rId20" Type="http://schemas.openxmlformats.org/officeDocument/2006/relationships/image" Target="cid:image007.png@01D6EE63.704B3BC0" TargetMode="External"/><Relationship Id="rId1" Type="http://schemas.openxmlformats.org/officeDocument/2006/relationships/numbering" Target="numbering.xml"/><Relationship Id="rId6" Type="http://schemas.openxmlformats.org/officeDocument/2006/relationships/image" Target="cid:image001.jpg@01D6EE63.704B3BC0" TargetMode="External"/><Relationship Id="rId11" Type="http://schemas.openxmlformats.org/officeDocument/2006/relationships/hyperlink" Target="mailto:Darren.Baber@warnerrecords.com" TargetMode="External"/><Relationship Id="rId5" Type="http://schemas.openxmlformats.org/officeDocument/2006/relationships/image" Target="media/image1.jpeg"/><Relationship Id="rId15" Type="http://schemas.openxmlformats.org/officeDocument/2006/relationships/hyperlink" Target="https://nam04.safelinks.protection.outlook.com/?url=https%3A%2F%2Fwww.instagram.com%2Fprettymuch%2F%3Fhl%3Den&amp;data=04%7C01%7CPatrice.Compere%40warnerrecords.com%7C3bb790edfdcf46f7cf9708d8bca49182%7C8367939002ec4ba1ad3d69da3fdd637e%7C0%7C0%7C637466762296853748%7CUnknown%7CTWFpbGZsb3d8eyJWIjoiMC4wLjAwMDAiLCJQIjoiV2luMzIiLCJBTiI6Ik1haWwiLCJXVCI6Mn0%3D%7C1000&amp;sdata=gz8AeEXgRiD1CI%2FR7MGw1lvtfTm8ULebP3CPoLy%2BhQ8%3D&amp;reserved=0" TargetMode="External"/><Relationship Id="rId10" Type="http://schemas.openxmlformats.org/officeDocument/2006/relationships/hyperlink" Target="https://prettymuch.lnk.to/freevideo"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nam04.safelinks.protection.outlook.com/?url=https%3A%2F%2Fprettymuch.lnk.to%2FsmackablesEP&amp;data=04%7C01%7CPatrice.Compere%40warnerrecords.com%7Cc37452b511fa4a3de3df08d8cc68b0b4%7C8367939002ec4ba1ad3d69da3fdd637e%7C0%7C0%7C637484097295415518%7CUnknown%7CTWFpbGZsb3d8eyJWIjoiMC4wLjAwMDAiLCJQIjoiV2luMzIiLCJBTiI6Ik1haWwiLCJXVCI6Mn0%3D%7C1000&amp;sdata=VSNxktpivwC4V4YBhpGLbOTPI7dz4WUi3STnIaoTa7E%3D&amp;reserved=0" TargetMode="External"/><Relationship Id="rId14" Type="http://schemas.openxmlformats.org/officeDocument/2006/relationships/hyperlink" Target="https://nam04.safelinks.protection.outlook.com/?url=https%3A%2F%2Fwww.prettymuch.com%2F&amp;data=04%7C01%7CPatrice.Compere%40warnerrecords.com%7C3bb790edfdcf46f7cf9708d8bca49182%7C8367939002ec4ba1ad3d69da3fdd637e%7C0%7C0%7C637466762296853748%7CUnknown%7CTWFpbGZsb3d8eyJWIjoiMC4wLjAwMDAiLCJQIjoiV2luMzIiLCJBTiI6Ik1haWwiLCJXVCI6Mn0%3D%7C1000&amp;sdata=2t89jF2bM%2Bq0riottcC74w8Nrnc%2FpQKAnrqOCP6h2ss%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Compere, Patrice</dc:creator>
  <cp:keywords/>
  <dc:description/>
  <cp:lastModifiedBy>Compere, Patrice</cp:lastModifiedBy>
  <cp:revision>34</cp:revision>
  <dcterms:created xsi:type="dcterms:W3CDTF">2021-02-08T17:23:00Z</dcterms:created>
  <dcterms:modified xsi:type="dcterms:W3CDTF">2021-02-09T23:08:00Z</dcterms:modified>
</cp:coreProperties>
</file>